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EC" w:rsidRPr="00120266" w:rsidRDefault="00446AEC" w:rsidP="008A6C1A">
      <w:pPr>
        <w:spacing w:after="0" w:line="240" w:lineRule="auto"/>
        <w:ind w:firstLine="709"/>
        <w:jc w:val="center"/>
        <w:rPr>
          <w:rFonts w:ascii="Arial" w:hAnsi="Arial" w:cs="Arial"/>
          <w:b/>
          <w:bCs/>
          <w:sz w:val="24"/>
          <w:szCs w:val="24"/>
        </w:rPr>
      </w:pPr>
      <w:r w:rsidRPr="00120266">
        <w:rPr>
          <w:rFonts w:ascii="Arial" w:hAnsi="Arial" w:cs="Arial"/>
          <w:b/>
          <w:bCs/>
          <w:sz w:val="24"/>
          <w:szCs w:val="24"/>
        </w:rPr>
        <w:t>СОБРАНИЕ ДЕПУТАТОВ</w:t>
      </w:r>
    </w:p>
    <w:p w:rsidR="00446AEC" w:rsidRPr="00120266" w:rsidRDefault="00446AEC" w:rsidP="008A6C1A">
      <w:pPr>
        <w:spacing w:after="0" w:line="240" w:lineRule="auto"/>
        <w:ind w:firstLine="709"/>
        <w:jc w:val="center"/>
        <w:rPr>
          <w:rFonts w:ascii="Arial" w:hAnsi="Arial" w:cs="Arial"/>
          <w:b/>
          <w:bCs/>
          <w:sz w:val="24"/>
          <w:szCs w:val="24"/>
        </w:rPr>
      </w:pPr>
      <w:r w:rsidRPr="00120266">
        <w:rPr>
          <w:rFonts w:ascii="Arial" w:hAnsi="Arial" w:cs="Arial"/>
          <w:b/>
          <w:bCs/>
          <w:sz w:val="24"/>
          <w:szCs w:val="24"/>
        </w:rPr>
        <w:t>МОЛОТЫЧЕВСКОГО СЕЛЬСОВЕТА ФАТЕЖСКОГО РАЙОНА</w:t>
      </w:r>
    </w:p>
    <w:p w:rsidR="00446AEC" w:rsidRPr="00120266" w:rsidRDefault="00446AEC" w:rsidP="008A6C1A">
      <w:pPr>
        <w:spacing w:after="0" w:line="240" w:lineRule="auto"/>
        <w:ind w:firstLine="709"/>
        <w:jc w:val="center"/>
        <w:rPr>
          <w:rFonts w:ascii="Arial" w:hAnsi="Arial" w:cs="Arial"/>
          <w:b/>
          <w:bCs/>
          <w:sz w:val="24"/>
          <w:szCs w:val="24"/>
        </w:rPr>
      </w:pPr>
    </w:p>
    <w:p w:rsidR="00446AEC" w:rsidRPr="00120266" w:rsidRDefault="00446AEC" w:rsidP="008A6C1A">
      <w:pPr>
        <w:spacing w:after="0" w:line="240" w:lineRule="auto"/>
        <w:ind w:firstLine="709"/>
        <w:jc w:val="center"/>
        <w:rPr>
          <w:rFonts w:ascii="Arial" w:hAnsi="Arial" w:cs="Arial"/>
          <w:b/>
          <w:bCs/>
          <w:sz w:val="24"/>
          <w:szCs w:val="24"/>
        </w:rPr>
      </w:pPr>
    </w:p>
    <w:p w:rsidR="00446AEC" w:rsidRPr="00120266" w:rsidRDefault="00446AEC" w:rsidP="008A6C1A">
      <w:pPr>
        <w:spacing w:after="0" w:line="240" w:lineRule="auto"/>
        <w:ind w:firstLine="709"/>
        <w:jc w:val="center"/>
        <w:rPr>
          <w:rFonts w:ascii="Arial" w:hAnsi="Arial" w:cs="Arial"/>
          <w:b/>
          <w:bCs/>
          <w:sz w:val="24"/>
          <w:szCs w:val="24"/>
        </w:rPr>
      </w:pPr>
      <w:r w:rsidRPr="00120266">
        <w:rPr>
          <w:rFonts w:ascii="Arial" w:hAnsi="Arial" w:cs="Arial"/>
          <w:b/>
          <w:bCs/>
          <w:sz w:val="24"/>
          <w:szCs w:val="24"/>
        </w:rPr>
        <w:t>РЕШЕНИЕ</w:t>
      </w:r>
    </w:p>
    <w:p w:rsidR="00446AEC" w:rsidRPr="00120266" w:rsidRDefault="00446AEC" w:rsidP="008A6C1A">
      <w:pPr>
        <w:spacing w:after="0" w:line="240" w:lineRule="auto"/>
        <w:ind w:firstLine="709"/>
        <w:jc w:val="center"/>
        <w:rPr>
          <w:rFonts w:ascii="Arial" w:hAnsi="Arial" w:cs="Arial"/>
          <w:sz w:val="24"/>
          <w:szCs w:val="24"/>
        </w:rPr>
      </w:pPr>
      <w:r w:rsidRPr="00120266">
        <w:rPr>
          <w:rFonts w:ascii="Arial" w:hAnsi="Arial" w:cs="Arial"/>
          <w:b/>
          <w:bCs/>
          <w:sz w:val="24"/>
          <w:szCs w:val="24"/>
        </w:rPr>
        <w:t>от 22.11.2010 года. №14</w:t>
      </w:r>
    </w:p>
    <w:p w:rsidR="00446AEC" w:rsidRPr="00120266" w:rsidRDefault="00446AEC" w:rsidP="008A6C1A">
      <w:pPr>
        <w:spacing w:after="0" w:line="240" w:lineRule="auto"/>
        <w:ind w:firstLine="709"/>
        <w:jc w:val="center"/>
        <w:rPr>
          <w:rFonts w:ascii="Arial" w:hAnsi="Arial" w:cs="Arial"/>
          <w:sz w:val="24"/>
          <w:szCs w:val="24"/>
        </w:rPr>
      </w:pPr>
    </w:p>
    <w:p w:rsidR="00446AEC" w:rsidRPr="00120266" w:rsidRDefault="00446AEC" w:rsidP="008A6C1A">
      <w:pPr>
        <w:spacing w:after="0" w:line="240" w:lineRule="auto"/>
        <w:ind w:firstLine="709"/>
        <w:jc w:val="center"/>
        <w:rPr>
          <w:rFonts w:ascii="Arial" w:hAnsi="Arial" w:cs="Arial"/>
          <w:sz w:val="24"/>
          <w:szCs w:val="24"/>
        </w:rPr>
      </w:pPr>
    </w:p>
    <w:p w:rsidR="00446AEC" w:rsidRPr="00120266" w:rsidRDefault="00446AEC" w:rsidP="008A6C1A">
      <w:pPr>
        <w:spacing w:after="0" w:line="240" w:lineRule="auto"/>
        <w:ind w:firstLine="709"/>
        <w:jc w:val="center"/>
        <w:rPr>
          <w:rFonts w:ascii="Arial" w:hAnsi="Arial" w:cs="Arial"/>
          <w:sz w:val="24"/>
          <w:szCs w:val="24"/>
        </w:rPr>
      </w:pPr>
    </w:p>
    <w:p w:rsidR="00446AEC" w:rsidRPr="00120266" w:rsidRDefault="00446AEC" w:rsidP="008A6C1A">
      <w:pPr>
        <w:spacing w:after="0" w:line="240" w:lineRule="auto"/>
        <w:ind w:firstLine="709"/>
        <w:jc w:val="center"/>
        <w:rPr>
          <w:rFonts w:ascii="Arial" w:hAnsi="Arial" w:cs="Arial"/>
          <w:b/>
          <w:bCs/>
          <w:sz w:val="24"/>
          <w:szCs w:val="24"/>
        </w:rPr>
      </w:pPr>
      <w:r w:rsidRPr="00120266">
        <w:rPr>
          <w:rFonts w:ascii="Arial" w:hAnsi="Arial" w:cs="Arial"/>
          <w:b/>
          <w:bCs/>
          <w:sz w:val="24"/>
          <w:szCs w:val="24"/>
        </w:rPr>
        <w:t>«О ПРИНЯТИИ УСТАВА МУНИЦИПАЛЬНОГО</w:t>
      </w:r>
    </w:p>
    <w:p w:rsidR="00446AEC" w:rsidRPr="00120266" w:rsidRDefault="00446AEC" w:rsidP="008A6C1A">
      <w:pPr>
        <w:spacing w:after="0" w:line="240" w:lineRule="auto"/>
        <w:ind w:firstLine="709"/>
        <w:jc w:val="center"/>
        <w:rPr>
          <w:rFonts w:ascii="Arial" w:hAnsi="Arial" w:cs="Arial"/>
          <w:b/>
          <w:bCs/>
          <w:sz w:val="24"/>
          <w:szCs w:val="24"/>
        </w:rPr>
      </w:pPr>
      <w:r w:rsidRPr="00120266">
        <w:rPr>
          <w:rFonts w:ascii="Arial" w:hAnsi="Arial" w:cs="Arial"/>
          <w:b/>
          <w:bCs/>
          <w:sz w:val="24"/>
          <w:szCs w:val="24"/>
        </w:rPr>
        <w:t>ОБРАЗОВАНИЯ «МОЛОТЫЧЕВСКИЙ СЕЛЬСОВЕТ»</w:t>
      </w:r>
    </w:p>
    <w:p w:rsidR="00446AEC" w:rsidRPr="00120266" w:rsidRDefault="00446AEC" w:rsidP="008A6C1A">
      <w:pPr>
        <w:spacing w:after="0" w:line="240" w:lineRule="auto"/>
        <w:ind w:firstLine="709"/>
        <w:jc w:val="center"/>
        <w:rPr>
          <w:rFonts w:ascii="Arial" w:hAnsi="Arial" w:cs="Arial"/>
          <w:sz w:val="24"/>
          <w:szCs w:val="24"/>
        </w:rPr>
      </w:pPr>
      <w:r w:rsidRPr="00120266">
        <w:rPr>
          <w:rFonts w:ascii="Arial" w:hAnsi="Arial" w:cs="Arial"/>
          <w:b/>
          <w:bCs/>
          <w:sz w:val="24"/>
          <w:szCs w:val="24"/>
        </w:rPr>
        <w:t>ФАТЕЖСКОГО РАЙОНА КУРСКОЙ ОБЛАСТИ»</w:t>
      </w:r>
    </w:p>
    <w:p w:rsidR="00446AEC" w:rsidRPr="00120266" w:rsidRDefault="00446AEC" w:rsidP="008A6C1A">
      <w:pPr>
        <w:spacing w:after="0" w:line="240" w:lineRule="auto"/>
        <w:ind w:firstLine="709"/>
        <w:jc w:val="center"/>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Собрание депутатов Молотычевского сельсовета Фатежского района Курской области РЕШИЛО:</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Принять прилагаемый Устав муниципального образования «Молотычевский сельсовет» Фатежского района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Признать утратившими силу Уставы муниципальных образований:</w:t>
      </w:r>
    </w:p>
    <w:p w:rsidR="00446AEC" w:rsidRPr="00120266" w:rsidRDefault="00446AEC" w:rsidP="00120266">
      <w:pPr>
        <w:spacing w:after="0" w:line="240" w:lineRule="auto"/>
        <w:ind w:firstLine="709"/>
        <w:jc w:val="both"/>
        <w:rPr>
          <w:rFonts w:ascii="Arial" w:hAnsi="Arial" w:cs="Arial"/>
          <w:sz w:val="24"/>
          <w:szCs w:val="24"/>
        </w:rPr>
      </w:pPr>
      <w:hyperlink r:id="rId7" w:history="1">
        <w:r w:rsidRPr="00120266">
          <w:rPr>
            <w:rStyle w:val="Hyperlink"/>
            <w:rFonts w:ascii="Arial" w:hAnsi="Arial" w:cs="Arial"/>
            <w:sz w:val="24"/>
            <w:szCs w:val="24"/>
          </w:rPr>
          <w:t>«Молотычевский сельсовет» Фатежского района Курской области от «25» мая 2005 года № 15</w:t>
        </w:r>
      </w:hyperlink>
      <w:r w:rsidRPr="00120266">
        <w:rPr>
          <w:rFonts w:ascii="Arial" w:hAnsi="Arial" w:cs="Arial"/>
          <w:sz w:val="24"/>
          <w:szCs w:val="24"/>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«15» ноября 2005 года, </w:t>
      </w:r>
      <w:hyperlink r:id="rId8" w:history="1">
        <w:r w:rsidRPr="00120266">
          <w:rPr>
            <w:rStyle w:val="Hyperlink"/>
            <w:rFonts w:ascii="Arial" w:hAnsi="Arial" w:cs="Arial"/>
            <w:sz w:val="24"/>
            <w:szCs w:val="24"/>
          </w:rPr>
          <w:t>НГР: ru 465253142005001</w:t>
        </w:r>
      </w:hyperlink>
      <w:r w:rsidRPr="00120266">
        <w:rPr>
          <w:rFonts w:ascii="Arial" w:hAnsi="Arial" w:cs="Arial"/>
          <w:sz w:val="24"/>
          <w:szCs w:val="24"/>
        </w:rPr>
        <w:t xml:space="preserve">, в редакции </w:t>
      </w:r>
      <w:hyperlink r:id="rId9" w:history="1">
        <w:r w:rsidRPr="00120266">
          <w:rPr>
            <w:rStyle w:val="Hyperlink"/>
            <w:rFonts w:ascii="Arial" w:hAnsi="Arial" w:cs="Arial"/>
            <w:sz w:val="24"/>
            <w:szCs w:val="24"/>
          </w:rPr>
          <w:t>Решений Собрания депутатов Молотычевского сельсовета Фатежского района «О внесении изменений и дополнений в Устав муниципального образования «Молотычевский сельсовет» Фатежского района Курской области от 01 июля 2006 года №24</w:t>
        </w:r>
      </w:hyperlink>
      <w:r w:rsidRPr="00120266">
        <w:rPr>
          <w:rFonts w:ascii="Arial" w:hAnsi="Arial" w:cs="Arial"/>
          <w:sz w:val="24"/>
          <w:szCs w:val="24"/>
        </w:rPr>
        <w:t xml:space="preserve">, от </w:t>
      </w:r>
      <w:hyperlink r:id="rId10" w:history="1">
        <w:r w:rsidRPr="00120266">
          <w:rPr>
            <w:rStyle w:val="Hyperlink"/>
            <w:rFonts w:ascii="Arial" w:hAnsi="Arial" w:cs="Arial"/>
            <w:sz w:val="24"/>
            <w:szCs w:val="24"/>
          </w:rPr>
          <w:t>23 августа 2008 года № 12</w:t>
        </w:r>
      </w:hyperlink>
      <w:r w:rsidRPr="00120266">
        <w:rPr>
          <w:rFonts w:ascii="Arial" w:hAnsi="Arial" w:cs="Arial"/>
          <w:sz w:val="24"/>
          <w:szCs w:val="24"/>
        </w:rPr>
        <w:t xml:space="preserve">, зарегистрированных Управлением Министерства юстиции Российской Федерации по Центральному федеральному округу «25» декабря 2006 года, </w:t>
      </w:r>
      <w:hyperlink r:id="rId11" w:history="1">
        <w:r w:rsidRPr="00120266">
          <w:rPr>
            <w:rStyle w:val="Hyperlink"/>
            <w:rFonts w:ascii="Arial" w:hAnsi="Arial" w:cs="Arial"/>
            <w:sz w:val="24"/>
            <w:szCs w:val="24"/>
          </w:rPr>
          <w:t>НГР ru 465253142006001</w:t>
        </w:r>
      </w:hyperlink>
      <w:r w:rsidRPr="00120266">
        <w:rPr>
          <w:rFonts w:ascii="Arial" w:hAnsi="Arial" w:cs="Arial"/>
          <w:sz w:val="24"/>
          <w:szCs w:val="24"/>
        </w:rPr>
        <w:t xml:space="preserve">, Управлением Министерства юстиции Российской Федерации по Курской области 08 декабря 2008 года, </w:t>
      </w:r>
      <w:hyperlink r:id="rId12" w:history="1">
        <w:r w:rsidRPr="00120266">
          <w:rPr>
            <w:rStyle w:val="Hyperlink"/>
            <w:rFonts w:ascii="Arial" w:hAnsi="Arial" w:cs="Arial"/>
            <w:sz w:val="24"/>
            <w:szCs w:val="24"/>
          </w:rPr>
          <w:t>НГР ru 4652533142008001</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hyperlink r:id="rId13" w:history="1">
        <w:r w:rsidRPr="00120266">
          <w:rPr>
            <w:rStyle w:val="Hyperlink"/>
            <w:rFonts w:ascii="Arial" w:hAnsi="Arial" w:cs="Arial"/>
            <w:sz w:val="24"/>
            <w:szCs w:val="24"/>
          </w:rPr>
          <w:t>«Хмелевской сельсовет» Фатежского района Курской области от «25» мая 2005 года №09</w:t>
        </w:r>
      </w:hyperlink>
      <w:r w:rsidRPr="00120266">
        <w:rPr>
          <w:rFonts w:ascii="Arial" w:hAnsi="Arial" w:cs="Arial"/>
          <w:sz w:val="24"/>
          <w:szCs w:val="24"/>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«15» ноября 2005 года, </w:t>
      </w:r>
      <w:hyperlink r:id="rId14" w:history="1">
        <w:r w:rsidRPr="00120266">
          <w:rPr>
            <w:rStyle w:val="Hyperlink"/>
            <w:rFonts w:ascii="Arial" w:hAnsi="Arial" w:cs="Arial"/>
            <w:sz w:val="24"/>
            <w:szCs w:val="24"/>
          </w:rPr>
          <w:t>НГР: ru 465253202005001</w:t>
        </w:r>
      </w:hyperlink>
      <w:r w:rsidRPr="00120266">
        <w:rPr>
          <w:rFonts w:ascii="Arial" w:hAnsi="Arial" w:cs="Arial"/>
          <w:sz w:val="24"/>
          <w:szCs w:val="24"/>
        </w:rPr>
        <w:t xml:space="preserve">, в редакции </w:t>
      </w:r>
      <w:hyperlink r:id="rId15" w:history="1">
        <w:r w:rsidRPr="00120266">
          <w:rPr>
            <w:rStyle w:val="Hyperlink"/>
            <w:rFonts w:ascii="Arial" w:hAnsi="Arial" w:cs="Arial"/>
            <w:sz w:val="24"/>
            <w:szCs w:val="24"/>
          </w:rPr>
          <w:t>Решения Собрания депутатов Хмелевского сельсовета Фатежского района «О внесении изменений и дополнений в Устав муниципального образования «Хмелевской сельсовет» Фатежского района Курской области от 22 июля 2008 года №10</w:t>
        </w:r>
      </w:hyperlink>
      <w:r w:rsidRPr="00120266">
        <w:rPr>
          <w:rFonts w:ascii="Arial" w:hAnsi="Arial" w:cs="Arial"/>
          <w:sz w:val="24"/>
          <w:szCs w:val="24"/>
        </w:rPr>
        <w:t xml:space="preserve">, зарегистрированного Управлением Министерства юстиции Российской Федерации по Курской области 01 сентября 2008 года, </w:t>
      </w:r>
      <w:hyperlink r:id="rId16" w:history="1">
        <w:r w:rsidRPr="00120266">
          <w:rPr>
            <w:rStyle w:val="Hyperlink"/>
            <w:rFonts w:ascii="Arial" w:hAnsi="Arial" w:cs="Arial"/>
            <w:sz w:val="24"/>
            <w:szCs w:val="24"/>
          </w:rPr>
          <w:t>НГР: ru 465253202008001</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Поручить Главе Молотычевского сельсовета Фатежского района зарегистрировать Устав муниципального образования «Молотычевский сельсовет» Фатежского района Курской области в Управлении Министерства юстиции Российской Федерации по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Обнародовать настоящее Решение на информационных стендах, расположенных:</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1-й - здание Администрации Молотычевского сельсовета с. Молотычи;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2-й - здание МУК «Молотычевский СДК» с. Молотычи;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3-й - здание МУК «Хмелевской СДК» с. Хмелевое;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4-й - здание ФАП с. Хмелевое.</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Настоящее Решение вступает в силу после его официального обнародования.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Принятый Устав вновь образованного муниципального образования – Молотычевского сельсовета Фатежского района Курской области вступает в силу после его государственной регистрации с момента его официального опубликования (обнародования).</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Глава Молотычевского сельсовета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Фатежского района </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И.М. Воронина</w:t>
      </w:r>
    </w:p>
    <w:p w:rsidR="00446AEC" w:rsidRPr="00120266" w:rsidRDefault="00446AEC" w:rsidP="008A6C1A">
      <w:pPr>
        <w:spacing w:after="0" w:line="240" w:lineRule="auto"/>
        <w:ind w:firstLine="709"/>
        <w:jc w:val="right"/>
        <w:rPr>
          <w:rFonts w:ascii="Arial" w:hAnsi="Arial" w:cs="Arial"/>
          <w:sz w:val="24"/>
          <w:szCs w:val="24"/>
        </w:rPr>
      </w:pPr>
      <w:r w:rsidRPr="00120266">
        <w:rPr>
          <w:rFonts w:ascii="Arial" w:hAnsi="Arial" w:cs="Arial"/>
          <w:sz w:val="24"/>
          <w:szCs w:val="24"/>
        </w:rPr>
        <w:br w:type="page"/>
        <w:t>Принят</w:t>
      </w:r>
    </w:p>
    <w:p w:rsidR="00446AEC" w:rsidRPr="00120266" w:rsidRDefault="00446AEC" w:rsidP="008A6C1A">
      <w:pPr>
        <w:spacing w:after="0" w:line="240" w:lineRule="auto"/>
        <w:ind w:firstLine="709"/>
        <w:jc w:val="right"/>
        <w:rPr>
          <w:rFonts w:ascii="Arial" w:hAnsi="Arial" w:cs="Arial"/>
          <w:sz w:val="24"/>
          <w:szCs w:val="24"/>
        </w:rPr>
      </w:pPr>
      <w:r w:rsidRPr="00120266">
        <w:rPr>
          <w:rFonts w:ascii="Arial" w:hAnsi="Arial" w:cs="Arial"/>
          <w:sz w:val="24"/>
          <w:szCs w:val="24"/>
        </w:rPr>
        <w:t>решением Собрания депутатов</w:t>
      </w:r>
    </w:p>
    <w:p w:rsidR="00446AEC" w:rsidRPr="00120266" w:rsidRDefault="00446AEC" w:rsidP="008A6C1A">
      <w:pPr>
        <w:spacing w:after="0" w:line="240" w:lineRule="auto"/>
        <w:ind w:firstLine="709"/>
        <w:jc w:val="right"/>
        <w:rPr>
          <w:rFonts w:ascii="Arial" w:hAnsi="Arial" w:cs="Arial"/>
          <w:sz w:val="24"/>
          <w:szCs w:val="24"/>
        </w:rPr>
      </w:pPr>
      <w:r w:rsidRPr="00120266">
        <w:rPr>
          <w:rFonts w:ascii="Arial" w:hAnsi="Arial" w:cs="Arial"/>
          <w:sz w:val="24"/>
          <w:szCs w:val="24"/>
        </w:rPr>
        <w:t>Молотычевского сельсовета</w:t>
      </w:r>
    </w:p>
    <w:p w:rsidR="00446AEC" w:rsidRPr="00120266" w:rsidRDefault="00446AEC" w:rsidP="008A6C1A">
      <w:pPr>
        <w:spacing w:after="0" w:line="240" w:lineRule="auto"/>
        <w:ind w:firstLine="709"/>
        <w:jc w:val="right"/>
        <w:rPr>
          <w:rFonts w:ascii="Arial" w:hAnsi="Arial" w:cs="Arial"/>
          <w:sz w:val="24"/>
          <w:szCs w:val="24"/>
        </w:rPr>
      </w:pPr>
      <w:r w:rsidRPr="00120266">
        <w:rPr>
          <w:rFonts w:ascii="Arial" w:hAnsi="Arial" w:cs="Arial"/>
          <w:sz w:val="24"/>
          <w:szCs w:val="24"/>
        </w:rPr>
        <w:t>Фатежского района</w:t>
      </w:r>
    </w:p>
    <w:p w:rsidR="00446AEC" w:rsidRPr="00120266" w:rsidRDefault="00446AEC" w:rsidP="008A6C1A">
      <w:pPr>
        <w:spacing w:after="0" w:line="240" w:lineRule="auto"/>
        <w:ind w:firstLine="709"/>
        <w:jc w:val="right"/>
        <w:rPr>
          <w:rFonts w:ascii="Arial" w:hAnsi="Arial" w:cs="Arial"/>
          <w:sz w:val="24"/>
          <w:szCs w:val="24"/>
        </w:rPr>
      </w:pPr>
      <w:r w:rsidRPr="00120266">
        <w:rPr>
          <w:rFonts w:ascii="Arial" w:hAnsi="Arial" w:cs="Arial"/>
          <w:sz w:val="24"/>
          <w:szCs w:val="24"/>
        </w:rPr>
        <w:t>Курской области</w:t>
      </w:r>
    </w:p>
    <w:p w:rsidR="00446AEC" w:rsidRPr="00120266" w:rsidRDefault="00446AEC" w:rsidP="008A6C1A">
      <w:pPr>
        <w:spacing w:after="0" w:line="240" w:lineRule="auto"/>
        <w:ind w:firstLine="709"/>
        <w:jc w:val="right"/>
        <w:rPr>
          <w:rFonts w:ascii="Arial" w:hAnsi="Arial" w:cs="Arial"/>
          <w:sz w:val="24"/>
          <w:szCs w:val="24"/>
        </w:rPr>
      </w:pPr>
      <w:r w:rsidRPr="00120266">
        <w:rPr>
          <w:rFonts w:ascii="Arial" w:hAnsi="Arial" w:cs="Arial"/>
          <w:sz w:val="24"/>
          <w:szCs w:val="24"/>
        </w:rPr>
        <w:t>от 22 ноября 2010 г. №14</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8A6C1A" w:rsidRDefault="00446AEC" w:rsidP="008A6C1A">
      <w:pPr>
        <w:spacing w:after="0" w:line="240" w:lineRule="auto"/>
        <w:ind w:firstLine="709"/>
        <w:jc w:val="center"/>
        <w:rPr>
          <w:rFonts w:ascii="Arial" w:hAnsi="Arial" w:cs="Arial"/>
          <w:b/>
          <w:bCs/>
          <w:kern w:val="28"/>
          <w:sz w:val="40"/>
          <w:szCs w:val="40"/>
        </w:rPr>
      </w:pPr>
      <w:r w:rsidRPr="008A6C1A">
        <w:rPr>
          <w:rFonts w:ascii="Arial" w:hAnsi="Arial" w:cs="Arial"/>
          <w:b/>
          <w:bCs/>
          <w:kern w:val="28"/>
          <w:sz w:val="40"/>
          <w:szCs w:val="40"/>
        </w:rPr>
        <w:t>УСТАВ</w:t>
      </w:r>
    </w:p>
    <w:p w:rsidR="00446AEC" w:rsidRPr="00120266" w:rsidRDefault="00446AEC" w:rsidP="008A6C1A">
      <w:pPr>
        <w:spacing w:after="0" w:line="240" w:lineRule="auto"/>
        <w:ind w:firstLine="709"/>
        <w:jc w:val="center"/>
        <w:rPr>
          <w:rFonts w:ascii="Arial" w:hAnsi="Arial" w:cs="Arial"/>
          <w:sz w:val="24"/>
          <w:szCs w:val="24"/>
        </w:rPr>
      </w:pPr>
      <w:r w:rsidRPr="00120266">
        <w:rPr>
          <w:rFonts w:ascii="Arial" w:hAnsi="Arial" w:cs="Arial"/>
          <w:b/>
          <w:bCs/>
          <w:kern w:val="28"/>
          <w:sz w:val="24"/>
          <w:szCs w:val="24"/>
        </w:rPr>
        <w:t xml:space="preserve"> МУНИЦИПАЛЬНОГО ОБРАЗОВАНИЯ «МОЛОТЫЧЕВСКИЙ СЕЛЬСОВЕТ» ФАТЕЖСКОГО РАЙОНА КУРСКОЙ ОБЛАСТИ»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i/>
          <w:iCs/>
          <w:sz w:val="24"/>
          <w:szCs w:val="24"/>
        </w:rPr>
      </w:pPr>
      <w:r w:rsidRPr="00120266">
        <w:rPr>
          <w:rFonts w:ascii="Arial" w:hAnsi="Arial" w:cs="Arial"/>
          <w:b/>
          <w:bCs/>
          <w:i/>
          <w:iCs/>
          <w:sz w:val="24"/>
          <w:szCs w:val="24"/>
        </w:rPr>
        <w:t>Изменения и дополнения:</w:t>
      </w:r>
    </w:p>
    <w:p w:rsidR="00446AEC" w:rsidRPr="00120266" w:rsidRDefault="00446AEC" w:rsidP="00120266">
      <w:pPr>
        <w:spacing w:after="0" w:line="240" w:lineRule="auto"/>
        <w:ind w:firstLine="709"/>
        <w:jc w:val="both"/>
        <w:rPr>
          <w:rFonts w:ascii="Arial" w:hAnsi="Arial" w:cs="Arial"/>
          <w:sz w:val="24"/>
          <w:szCs w:val="24"/>
        </w:rPr>
      </w:pPr>
      <w:hyperlink r:id="rId17" w:tgtFrame="ChangingDocument" w:history="1">
        <w:r w:rsidRPr="00120266">
          <w:rPr>
            <w:rStyle w:val="Hyperlink"/>
            <w:rFonts w:ascii="Arial" w:hAnsi="Arial" w:cs="Arial"/>
            <w:sz w:val="24"/>
            <w:szCs w:val="24"/>
          </w:rPr>
          <w:t>Решение Собрания депутатов Молотычевского сельсовета Фатежского района Курской области от 20.07.2012 года №40</w:t>
        </w:r>
      </w:hyperlink>
      <w:r w:rsidRPr="00120266">
        <w:rPr>
          <w:rFonts w:ascii="Arial" w:hAnsi="Arial" w:cs="Arial"/>
          <w:sz w:val="24"/>
          <w:szCs w:val="24"/>
        </w:rPr>
        <w:t xml:space="preserve">, </w:t>
      </w:r>
      <w:hyperlink r:id="rId18" w:tgtFrame="Logical" w:history="1">
        <w:r w:rsidRPr="00120266">
          <w:rPr>
            <w:rStyle w:val="Hyperlink"/>
            <w:rFonts w:ascii="Arial" w:hAnsi="Arial" w:cs="Arial"/>
            <w:sz w:val="24"/>
            <w:szCs w:val="24"/>
          </w:rPr>
          <w:t xml:space="preserve">НГР: </w:t>
        </w:r>
        <w:r w:rsidRPr="00120266">
          <w:rPr>
            <w:rStyle w:val="Hyperlink"/>
            <w:rFonts w:ascii="Arial" w:hAnsi="Arial" w:cs="Arial"/>
            <w:sz w:val="24"/>
            <w:szCs w:val="24"/>
            <w:lang w:val="en-US"/>
          </w:rPr>
          <w:t>ru</w:t>
        </w:r>
        <w:r w:rsidRPr="00120266">
          <w:rPr>
            <w:rStyle w:val="Hyperlink"/>
            <w:rFonts w:ascii="Arial" w:hAnsi="Arial" w:cs="Arial"/>
            <w:sz w:val="24"/>
            <w:szCs w:val="24"/>
          </w:rPr>
          <w:t>465253262012001 от 27.08.2012 года</w:t>
        </w:r>
      </w:hyperlink>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Настоящий Устав в соответствии с </w:t>
      </w:r>
      <w:hyperlink r:id="rId19" w:history="1">
        <w:r w:rsidRPr="00120266">
          <w:rPr>
            <w:rStyle w:val="Hyperlink"/>
            <w:rFonts w:ascii="Arial" w:hAnsi="Arial" w:cs="Arial"/>
            <w:sz w:val="24"/>
            <w:szCs w:val="24"/>
          </w:rPr>
          <w:t>Конституцией Российской Федерации</w:t>
        </w:r>
      </w:hyperlink>
      <w:r w:rsidRPr="00120266">
        <w:rPr>
          <w:rFonts w:ascii="Arial" w:hAnsi="Arial" w:cs="Arial"/>
          <w:sz w:val="24"/>
          <w:szCs w:val="24"/>
        </w:rPr>
        <w:t xml:space="preserve">, </w:t>
      </w:r>
      <w:hyperlink r:id="rId20" w:history="1">
        <w:r w:rsidRPr="00120266">
          <w:rPr>
            <w:rStyle w:val="Hyperlink"/>
            <w:rFonts w:ascii="Arial" w:hAnsi="Arial" w:cs="Arial"/>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120266">
        <w:rPr>
          <w:rFonts w:ascii="Arial" w:hAnsi="Arial" w:cs="Arial"/>
          <w:sz w:val="24"/>
          <w:szCs w:val="24"/>
        </w:rPr>
        <w:t xml:space="preserve"> (далее по тексту – </w:t>
      </w:r>
      <w:hyperlink r:id="rId21" w:history="1">
        <w:r w:rsidRPr="00120266">
          <w:rPr>
            <w:rStyle w:val="Hyperlink"/>
            <w:rFonts w:ascii="Arial" w:hAnsi="Arial" w:cs="Arial"/>
            <w:sz w:val="24"/>
            <w:szCs w:val="24"/>
          </w:rPr>
          <w:t>Федеральный закон «Об общих принципах организации местного самоуправления в Российской Федерации»</w:t>
        </w:r>
      </w:hyperlink>
      <w:r w:rsidRPr="00120266">
        <w:rPr>
          <w:rFonts w:ascii="Arial" w:hAnsi="Arial" w:cs="Arial"/>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«Молотычевский сельсовет» Фатежского района Курской области, определяет порядок формирования органов местного самоуправления муниципального образования «Молотычевский сельсовет» Фатежского района Курской области, иные вопросы осуществления полномочий органов местного самоуправления муниципального образования «Молотычевский сельсовет» Фатежского района Курской области по решению вопросов местного значения муниципального образования «Молотычевский сельсовет» Фатежского района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Настоящий Устав является нормативным правовым актом, действующим на всей территории муниципального образования «Молотычевский сельсовет» Фатежского района Курской области, в соответствии с которым население осуществляет местное самоуправление на территории муниципального образования «Молотычевский сельсовет» Фатежского района Курской области.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sz w:val="24"/>
          <w:szCs w:val="24"/>
        </w:rPr>
        <w:t>ГЛАВА 1. МУНИЦИПАЛЬНОЕ ОБРАЗОВАНИЕ «МОЛОТЫЧЕВСКИЙ СЕЛЬСОВЕТ» ФАТЕЖСКОГО РАЙОНА КУРСКОЙ ОБЛАСТИ И ЕГО ТЕРРИТОРИЯ</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1. Правовой статус муниципального образования «Молотычевский сельсовет» Фатежского района Курской области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Муниципальное образование «Молотычевский сельсовет» Фатежского района Курской области (далее по тексту – Молотычевский сельсовет Фатежского района) образован в соответствии с </w:t>
      </w:r>
      <w:hyperlink r:id="rId22" w:history="1">
        <w:r w:rsidRPr="00120266">
          <w:rPr>
            <w:rStyle w:val="Hyperlink"/>
            <w:rFonts w:ascii="Arial" w:hAnsi="Arial" w:cs="Arial"/>
            <w:sz w:val="24"/>
            <w:szCs w:val="24"/>
          </w:rPr>
          <w:t>Законом Курской области «О преобразовании некоторых муниципальных образований и внесении изменений в отдельные законодательные акты Курской области»</w:t>
        </w:r>
      </w:hyperlink>
      <w:r w:rsidRPr="00120266">
        <w:rPr>
          <w:rFonts w:ascii="Arial" w:hAnsi="Arial" w:cs="Arial"/>
          <w:sz w:val="24"/>
          <w:szCs w:val="24"/>
        </w:rPr>
        <w:t xml:space="preserve"> и наделен статусом сельского поселения.</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2. Территория и границы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В состав территории Молотычевского сельсовета Фатежского района входят следующие населенные пункты: с. Хмелевое, с. Молотычи.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2. Изменение границ Молотычевского сельсовета Фатежского района осуществляется в соответствии с </w:t>
      </w:r>
      <w:hyperlink r:id="rId23"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 законом Курской области по инициативе населения Молотычевского сельсовета Фатежского района, органов местного самоуправления Молотычевского сельсовета Фатежского района, органов государственной власти Курской области, федеральных органов государственной власти.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Площадь Молотычевского сельсовета Фатежского района составляет 90,3 кв. км.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Административным центром Молотыечвксого сельсовета Фатежского района является с. Молотычи.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ГЛАВА 2. ВОПРОСЫ МЕСТНОГО ЗНАЧЕНИЯ</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3. Вопросы местного значения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К вопросам местного значения Молотычевского сельсовета Фатежского района относятся: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формирование, утверждение, исполнение бюджета Молотычевского сельсовета Фатежского района и контроль за исполнением данного бюджета;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установление, изменение и отмена местных налогов и сборов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владение, пользование и распоряжение имуществом, находящимся в муниципальной собственности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4) организация в границах Молотычевского сельсовета Фатежского района электро-, тепло-, газо- и водоснабжения населения, водоотведения, снабжения населения топливом, </w:t>
      </w:r>
      <w:r w:rsidRPr="00120266">
        <w:rPr>
          <w:rFonts w:ascii="Arial" w:hAnsi="Arial" w:cs="Arial"/>
          <w:color w:val="000000"/>
          <w:sz w:val="24"/>
          <w:szCs w:val="24"/>
        </w:rPr>
        <w:t>в пределах полномочий, установленных законодательством Российской Федерации</w:t>
      </w:r>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b/>
          <w:bCs/>
          <w:i/>
          <w:iCs/>
          <w:sz w:val="24"/>
          <w:szCs w:val="24"/>
        </w:rPr>
      </w:pPr>
      <w:r w:rsidRPr="00120266">
        <w:rPr>
          <w:rFonts w:ascii="Arial" w:hAnsi="Arial" w:cs="Arial"/>
          <w:b/>
          <w:bCs/>
          <w:i/>
          <w:iCs/>
          <w:sz w:val="24"/>
          <w:szCs w:val="24"/>
        </w:rPr>
        <w:t xml:space="preserve">(пункт 4 в редакции </w:t>
      </w:r>
      <w:hyperlink r:id="rId24"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color w:val="000000"/>
          <w:sz w:val="24"/>
          <w:szCs w:val="24"/>
        </w:rPr>
        <w:t xml:space="preserve">5) дорожная деятельность в отношении автомобильных дорог местного значения в границах населенных пунктов Молотычевского сельсовета Фатежского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Молотычевского сельсовета Фатежского района,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 w:history="1">
        <w:r w:rsidRPr="00120266">
          <w:rPr>
            <w:rStyle w:val="Hyperlink"/>
            <w:rFonts w:ascii="Arial" w:hAnsi="Arial" w:cs="Arial"/>
            <w:color w:val="000000"/>
            <w:sz w:val="24"/>
            <w:szCs w:val="24"/>
          </w:rPr>
          <w:t>законодательством</w:t>
        </w:r>
      </w:hyperlink>
      <w:r w:rsidRPr="00120266">
        <w:rPr>
          <w:rFonts w:ascii="Arial" w:hAnsi="Arial" w:cs="Arial"/>
          <w:color w:val="000000"/>
          <w:sz w:val="24"/>
          <w:szCs w:val="24"/>
        </w:rPr>
        <w:t xml:space="preserve"> Российской Федерации</w:t>
      </w:r>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5 в новой редакции </w:t>
      </w:r>
      <w:hyperlink r:id="rId26"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6) обеспечение проживающих в Молотычевском сельсовете Фатежского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6 в новой редакции </w:t>
      </w:r>
      <w:hyperlink r:id="rId27"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создание условий для предоставления транспортных услуг населению и организация транспортного обслуживания населения в границах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9) участие в предупреждении и ликвидации последствий чрезвычайных ситуаций в границах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10) обеспечение первичных мер пожарной безопасности в границах населенных пунктов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11) создание условий для обеспечения жителей Молотычевского сельсовета Фатежского района услугами связи, общественного питания, торговли и бытового обслуживания;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12) организация библиотечного обслуживания населения, комплектование и обеспечение сохранности библиотечных фондов библиотек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13) создание условий для организации досуга и обеспечения жителей Молотычевского сельсовета Фатежского района услугами организаций культуры;</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Молотычевского сельсовета Фатежского района, охрана объектов культурного наследия (памятников истории и культуры) местного (муниципального) значения, расположенных на территории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Молотычевском сельсовете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16) обеспечение условий для развития на территории Молотычевского сельсовета Фатежского района физической культуры и массового спорта, организация проведения официальных физкультурно-оздоровительных и спортивных мероприятий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sz w:val="24"/>
          <w:szCs w:val="24"/>
        </w:rPr>
        <w:t xml:space="preserve">17) создание условий для массового отдыха жителей Молотычевского сельсовета Фатежского района и организация обустройства мест массового отдыха населения, </w:t>
      </w:r>
      <w:r w:rsidRPr="00120266">
        <w:rPr>
          <w:rFonts w:ascii="Arial" w:hAnsi="Arial" w:cs="Arial"/>
          <w:color w:val="000000"/>
          <w:sz w:val="24"/>
          <w:szCs w:val="24"/>
        </w:rPr>
        <w:t>включая обеспечение свободного доступа граждан к водным объектам общего пользования и их береговым полосам;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17 в редакции </w:t>
      </w:r>
      <w:hyperlink r:id="rId28"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18) формирование архивных фондов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19) организация сбора и вывоза бытовых отходов и мусора;</w:t>
      </w:r>
    </w:p>
    <w:p w:rsidR="00446AEC" w:rsidRPr="00120266" w:rsidRDefault="00446AEC" w:rsidP="00120266">
      <w:pPr>
        <w:autoSpaceDE w:val="0"/>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20) утверждение правил благоустройства территории Молотычевского сельсовета Фатежского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Молотычевского сельсовета Фатежского района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20 в новой редакции </w:t>
      </w:r>
      <w:hyperlink r:id="rId29"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 xml:space="preserve">21) утверждение генеральных планов Молотычевского сельсовета Фатежского района, правил землепользования и застройки, утверждение подготовленной на основе генеральных Молотычевского сельсовета Фатежского района документации по планировке территории, выдача разрешений на строительство (за исключением случаев, предусмотренных </w:t>
      </w:r>
      <w:hyperlink r:id="rId30" w:tgtFrame="Logical" w:history="1">
        <w:r w:rsidRPr="00120266">
          <w:rPr>
            <w:rStyle w:val="Hyperlink"/>
            <w:rFonts w:ascii="Arial" w:hAnsi="Arial" w:cs="Arial"/>
            <w:sz w:val="24"/>
            <w:szCs w:val="24"/>
          </w:rPr>
          <w:t>Градостроительным кодексом Российской Федерации</w:t>
        </w:r>
      </w:hyperlink>
      <w:r w:rsidRPr="00120266">
        <w:rPr>
          <w:rFonts w:ascii="Arial" w:hAnsi="Arial" w:cs="Arial"/>
          <w:color w:val="000000"/>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Молотычевского сельсовета Фатежского района, утверждение местных нормативов градостроительного проектирования Молотычевского сельсовета Фатежского района, резервирование земель и изъятие, в том числе путем выкупа, земельных участков в границах Молотычевского сельсовета Фатежского района для муниципальных нужд, осуществление муниципального земельного контроля за использованием земель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21 в новой редакции </w:t>
      </w:r>
      <w:hyperlink r:id="rId31"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color w:val="000000"/>
          <w:sz w:val="24"/>
          <w:szCs w:val="24"/>
        </w:rPr>
        <w:t>22) присвоение наименований улицам, площадям и иным территориям проживания граждан в населенных пунктах, установление нумерации домов</w:t>
      </w:r>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22 в новой редакции </w:t>
      </w:r>
      <w:hyperlink r:id="rId32"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23) организация ритуальных услуг и содержание мест захоронения;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24) организация и осуществление мероприятий по гражданской обороне, защите населения и территории Молотычевского сельсовета Фатежского района от чрезвычайных ситуаций природного и техногенного характера;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25) создание, содержание и организация деятельности аварийно-спасательных служб и (или) аварийно-спасательных формирований на территории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26) осуществление мероприятий по обеспечению безопасности людей на водных объектах, охране их жизни и здоровья;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27) создание, развитие и обеспечение охраны лечебно-оздоровительных местностей и курортов местного значения на территории Молотычевского сельсовета Фатежского района, </w:t>
      </w:r>
      <w:r w:rsidRPr="00120266">
        <w:rPr>
          <w:rFonts w:ascii="Arial" w:hAnsi="Arial" w:cs="Arial"/>
          <w:color w:val="000000"/>
          <w:sz w:val="24"/>
          <w:szCs w:val="24"/>
        </w:rPr>
        <w:t>а также осуществление муниципального контроля в области использования и охраны особо охраняемых природных территорий местного значения</w:t>
      </w:r>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27 в редакции </w:t>
      </w:r>
      <w:hyperlink r:id="rId33"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29) организация и осуществление мероприятий по работе с детьми и молодежью в Молотычевском сельсовете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31) осуществление муниципального лесного контроля;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31 в редакции </w:t>
      </w:r>
      <w:hyperlink r:id="rId34"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32) создание условий для деятельности добровольных формирований населения по охране общественного порядка;</w:t>
      </w:r>
    </w:p>
    <w:p w:rsidR="00446AEC" w:rsidRPr="00120266" w:rsidRDefault="00446AEC" w:rsidP="00120266">
      <w:pPr>
        <w:autoSpaceDE w:val="0"/>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32.1) предоставление помещения для работы на обслуживаемом административном участке Молотычевского сельсовета Фатежского района сотруднику, замещающему должность участкового уполномоченного полиции;</w:t>
      </w:r>
    </w:p>
    <w:p w:rsidR="00446AEC" w:rsidRPr="00120266" w:rsidRDefault="00446AEC" w:rsidP="00120266">
      <w:pPr>
        <w:autoSpaceDE w:val="0"/>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(пункты 32.1 и 32.2 введены </w:t>
      </w:r>
      <w:hyperlink r:id="rId35"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33) оказание поддержки социально ориентированным некоммерческим организациям в пределах полномочий, установленных статьями 31.1 и 31.3 </w:t>
      </w:r>
      <w:hyperlink r:id="rId36" w:history="1">
        <w:r w:rsidRPr="00120266">
          <w:rPr>
            <w:rStyle w:val="Hyperlink"/>
            <w:rFonts w:ascii="Arial" w:hAnsi="Arial" w:cs="Arial"/>
            <w:sz w:val="24"/>
            <w:szCs w:val="24"/>
          </w:rPr>
          <w:t>Федерального закона от 12 января 1996 года № 7-ФЗ «О некоммерческих организациях»</w:t>
        </w:r>
      </w:hyperlink>
      <w:r w:rsidRPr="00120266">
        <w:rPr>
          <w:rFonts w:ascii="Arial" w:hAnsi="Arial" w:cs="Arial"/>
          <w:sz w:val="24"/>
          <w:szCs w:val="24"/>
        </w:rPr>
        <w:t>;</w:t>
      </w:r>
    </w:p>
    <w:p w:rsidR="00446AEC" w:rsidRPr="00120266" w:rsidRDefault="00446AEC" w:rsidP="00120266">
      <w:pPr>
        <w:autoSpaceDE w:val="0"/>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34) осуществление муниципального контроля за проведением муниципальных лотерей;</w:t>
      </w:r>
    </w:p>
    <w:p w:rsidR="00446AEC" w:rsidRPr="00120266" w:rsidRDefault="00446AEC" w:rsidP="00120266">
      <w:pPr>
        <w:autoSpaceDE w:val="0"/>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35) осуществление муниципального контроля на территории особой экономической зоны;</w:t>
      </w:r>
    </w:p>
    <w:p w:rsidR="00446AEC" w:rsidRPr="00120266" w:rsidRDefault="00446AEC" w:rsidP="00120266">
      <w:pPr>
        <w:pStyle w:val="ConsPlusNormal"/>
        <w:ind w:firstLine="709"/>
        <w:jc w:val="both"/>
        <w:rPr>
          <w:color w:val="000000"/>
          <w:sz w:val="24"/>
          <w:szCs w:val="24"/>
        </w:rPr>
      </w:pPr>
      <w:r w:rsidRPr="00120266">
        <w:rPr>
          <w:color w:val="000000"/>
          <w:sz w:val="24"/>
          <w:szCs w:val="24"/>
        </w:rPr>
        <w:t>36) обеспечение выполнения работ, необходимых для создания искусственных земельных участков для нужд Молотычевского сельсовета Фатежского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37) осуществление мер по противодействию коррупции в границах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b/>
          <w:bCs/>
          <w:i/>
          <w:iCs/>
          <w:sz w:val="24"/>
          <w:szCs w:val="24"/>
        </w:rPr>
        <w:t xml:space="preserve">(пункты 34-37 введены </w:t>
      </w:r>
      <w:hyperlink r:id="rId37"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4. Права органов местного самоуправления Молотычевского сельсовета Фатежского района на решение вопросов, не отнесенных к вопросам местного значения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Органы местного самоуправления Молотычевского сельсовета Фатежского района имеют право 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создание музеев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совершение нотариальных действий, предусмотренных законодательством, в случае отсутствия в Молотычевском сельсовете Фатежского района нотариуса;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участие в осуществлении деятельности по опеке и попечительству;</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создание муниципальной пожарной охраны;</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9) создание условий для развития туризма.</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10 введен </w:t>
      </w:r>
      <w:hyperlink r:id="rId38"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2. Органы местного самоуправления Молотычевского сельсовета Фатежского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9" w:history="1">
        <w:r w:rsidRPr="00120266">
          <w:rPr>
            <w:rStyle w:val="Hyperlink"/>
            <w:rFonts w:ascii="Arial" w:hAnsi="Arial" w:cs="Arial"/>
            <w:sz w:val="24"/>
            <w:szCs w:val="24"/>
          </w:rPr>
          <w:t>Федерального закона «Об общих принципах организации местного самоуправления в Российской Федерации»</w:t>
        </w:r>
      </w:hyperlink>
      <w:r w:rsidRPr="00120266">
        <w:rPr>
          <w:rFonts w:ascii="Arial" w:hAnsi="Arial" w:cs="Arial"/>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5. Структура органов местного самоуправления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Структуру органов местного самоуправления Молотычевского сельсовета Фатежского района составляют:</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представительный орган муниципального образования – Собрание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глава муниципального образования – Глава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местная администрация (исполнительно-распорядительный орган муниципального образования) – Администрация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 </w:t>
      </w:r>
      <w:r w:rsidRPr="00120266">
        <w:rPr>
          <w:rFonts w:ascii="Arial" w:hAnsi="Arial" w:cs="Arial"/>
          <w:color w:val="000000"/>
          <w:sz w:val="24"/>
          <w:szCs w:val="24"/>
        </w:rPr>
        <w:t>контрольно-счетный орган</w:t>
      </w:r>
      <w:r w:rsidRPr="00120266">
        <w:rPr>
          <w:rFonts w:ascii="Arial" w:hAnsi="Arial" w:cs="Arial"/>
          <w:sz w:val="24"/>
          <w:szCs w:val="24"/>
        </w:rPr>
        <w:t xml:space="preserve"> муниципального образования – ревизионная комиссия Молотычевксого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(абзац 5 в редакции </w:t>
      </w:r>
      <w:hyperlink r:id="rId40"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Администрация Молотычевского сельсовета Фатежского района обладает правами юридического лица.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Собрание депутатов Молотычевского сельсовета Фатежского района не обладает правами юридического лица.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Органы местного самоуправления Молотычевского сельсовета Фатежского района не входят в систему органов государственной власти.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Финансовое обеспечение деятельности органов местного самоуправления Молотычевского сельсовета Фатежского района осуществляется исключительно за счет собственных доходов местного бюджета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6. Полномочия органов местного самоуправления Молотычевского сельсовета Фатежского района по решению вопросов местного значения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В целях решения вопросов местного значения органы местного самоуправления Молотычевского сельсовета Фатежского района обладают следующими полномочиями: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принятие Устава Молотычевского сельсовета Фатежского района и внесение в него изменений и дополнений, издание муниципальных правовых актов;</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установление официальных символов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4 в редакции </w:t>
      </w:r>
      <w:hyperlink r:id="rId41"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 местного самоуправления Молотычевского сельсовета Фатежского района Курской области, в состав которого входит Молотычевский сельсовет Фатежского района, на основе соглашения;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6) полномочиями по организации теплоснабжения, предусмотренными </w:t>
      </w:r>
      <w:hyperlink r:id="rId42" w:history="1">
        <w:r w:rsidRPr="00120266">
          <w:rPr>
            <w:rStyle w:val="Hyperlink"/>
            <w:rFonts w:ascii="Arial" w:hAnsi="Arial" w:cs="Arial"/>
            <w:sz w:val="24"/>
            <w:szCs w:val="24"/>
          </w:rPr>
          <w:t>Федеральным законом «О теплоснабжении»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Молотычевского сельсовета Фатежского района, преобразования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принятие и организация выполнения планов и программ комплексного социально-экономического развития Молотычевского сельсовета Фатежского района, а также организация сбора статистических показателей, характеризующих состояние экономики и социальной сферы Молотычевского сельсовета Фатежского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Молотычевского сельсовета Фатежского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10) осуществление международных и внешнеэкономических связей в соответствии с федеральными законами;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Собрания депутатов Молотычевского сельсовета Фатежского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Молотычевского сельсовета Фатежского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13) иными полномочиями в соответствии с </w:t>
      </w:r>
      <w:hyperlink r:id="rId43"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 настоящим Уставом.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Полномочия органов местного самоуправления, установленные настоящей статьей, осуществляются органами местного самоуправления Молотычевского сельсовета Фатежского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7. Муниципальные правовые акты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По вопросам местного значения населением Молотычевского сельсовета Фатежского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В систему муниципальных правых актов входят:</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Устав Молотычевского сельсовета Фатежского района, решения, принятые на местном референдуме;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решения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постановления и распоряжения Главы Молотычевского сельсовета Фатежского района, Администрации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правовые акты иных органов местного самоуправления и должностных лиц местного самоуправления, предусмотренных настоящим Уставом.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Устав Молотычевского сельсовета Фатежского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Иные муниципальные правовые акты не должны противоречить Уставу Молотычевского сельсовета Фатежского района и правовым актам, принятым на местном референдуме.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Собрание депутатов Молотычевского сельсовета Фатежского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Молотычевского сельсовета Фатежского района, решение об удалении Главы Молотычевского сельсовета Фатежского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Решения Собрания депутатов Молотычевского сельсовета Фатежского района, устанавливающие правила, обязательные для исполнения на территории Молотычевского сельсовета Фатежского района, принимаются большинством голосов от установленной численности депутатов Собрания депутатов Молотычевского сельсовета Фатежского района, если иное не установлено федеральным законом. Решения Собрания депутатов Молотычевского сельсовета Фатежского района по вопросам организации деятельности Собрания депутатов Молотычевского сельсовета Фатежского района принимаются большинством голосов от установленной численности депутатов Собрания депутатов Молотычевского сельсовета Фатежского района, если иное не установлено настоящим Уставом.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Решения Собрания депутатов Молотычевского сельсовета Фатежского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Молотычевского сельсовета Фатежского района только по инициативе Главы Молотычевского сельсовета Фатежского района или при наличии заключения Главы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Нормативный правовой акт, принятый Собранием депутатов Молотычевского сельсовета Фатежского района направляется Главе Молотычевского сельсовета Фатежского района для подписания и обнародования в течение 10 дней.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Глава Молотычевского сельсовета Фатежского района имеет право отклонить решение, принятое Собранием депутатов Молотычевского сельсовета Фатежского района. В этом случае указанный нормативный правовой акт в течение 10 дней возвращается в Собрание депутатов Молотычевского сельсовета Фатежского района с мотивированным обоснованием его отклонения либо с предложениями о внесении в него изменений и дополнений. Если Глава Молотычевского сельсовета Фатежского района отклонит нормативный правовой акт, он вновь рассматривается Собранием депутатов Молотычевского сельсовета Фатежского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Молотычевского сельсовета Фатежского района он подлежит подписанию Главой Молотычевского сельсовета в течение 7 дней и обнародованию.</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Глава Молотычевского сельсовета Фатежского района в пределах своих полномочий, установленных настоящим Уставом и решениями Собрания депутатов Молотычевского сельсовета Фатежского района, издает постановления и распоряжения по вопросам организации деятельности Собрания депутатов Молотычевского сельсовета Фатежского района, постановления и распоряжения местной администрации по вопросам, указанным в части 8 настоящей статьи.</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 xml:space="preserve">Глава Молотычевского сельсовета Фатежского района издает постановления и распоряжения по иным вопросам, отнесенным к его компетенции настоящим Уставом в соответствии с </w:t>
      </w:r>
      <w:hyperlink r:id="rId44" w:history="1">
        <w:r w:rsidRPr="00120266">
          <w:rPr>
            <w:rStyle w:val="Hyperlink"/>
            <w:rFonts w:ascii="Arial" w:hAnsi="Arial" w:cs="Arial"/>
            <w:sz w:val="24"/>
            <w:szCs w:val="24"/>
          </w:rPr>
          <w:t>Федеральным законом от 06.10.2003 №131-ФЗ «Об общих принципах организации местного самоуправления в Российской Федерации»</w:t>
        </w:r>
      </w:hyperlink>
      <w:r w:rsidRPr="00120266">
        <w:rPr>
          <w:rFonts w:ascii="Arial" w:hAnsi="Arial" w:cs="Arial"/>
          <w:color w:val="000000"/>
          <w:sz w:val="24"/>
          <w:szCs w:val="24"/>
        </w:rPr>
        <w:t>, другими федеральными законами.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(абзац 2 введен </w:t>
      </w:r>
      <w:hyperlink r:id="rId45"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Глава Молотычевского сельсовета Фатежского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Молотычевского сельсовета Фатежского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Решения Собрания депутатов Молотычевского сельсовета Фатежского района о налогах и сборах вступают в силу в соответствии с </w:t>
      </w:r>
      <w:hyperlink r:id="rId46" w:history="1">
        <w:r w:rsidRPr="00120266">
          <w:rPr>
            <w:rStyle w:val="Hyperlink"/>
            <w:rFonts w:ascii="Arial" w:hAnsi="Arial" w:cs="Arial"/>
            <w:sz w:val="24"/>
            <w:szCs w:val="24"/>
          </w:rPr>
          <w:t>Налоговым кодексом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Молотычевского сельсовета Фатежского района в 7-дневный срок в газете «Фатежские будни»,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Молотычевского сельсовета Фатежского района муниципальных правовых актов определяются решением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14. Решение вопросов местного значения непосредственно гражданами Молотычевского сельсовета Фатежского района осуществляется путем прямого волеизъявления населения Молотычевского сельсовета Фатежского района, выраженного на местном референдуме.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Если для реализации решения, принятого путем прямого волеизъявления населения Молотычевского сельсовета Фатежского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8. Права граждан Российской Федерации на осуществление местного самоуправления</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Граждане Российской Федерации, место жительства которых расположено в границах Молотычевского сельсовета Фатежского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Иностранные граждане, постоянно или преимущественно проживающие на территории Молотычевского сельсовета Фатежского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Граждане, место жительства которых расположено в границах Молотычевского сельсовета Фатежского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Граждане Российской Федерации обладают пассивным избирательным правом на территории Молотычевского сельсовета Фатежского района в соответствии с федеральным законодательством и Кодексом Курской области о выборах и референдумах.</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9. Местный референдум</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В целях решения непосредственно населением Молотычевского сельсовета Фатежского района вопросов местного значения проводится местный референдум.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Местный референдум может проводиться на всей территории Молотычевского сельсовета Фатежского района .</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Решение о назначении местного референдума принимается Собранием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по инициативе Собрания депутатов Молотычевского сельсовета Фатежского района и Главы Молотычевского сельсовета Фатежского района, выдвинутой ими совместно.</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Молотычевского сельсовета Фатежского района в соответствии с федеральным законом.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Инициатива проведения референдума, выдвинутая совместно Собранием депутатов Молотычевского сельсовета Фатежского района и Главой Молотычевского сельсовета Фатежского района, оформляется правовыми актами Собрания депутатов Молотычевского сельсовета Фатежского района и Главы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Собрание депутатов Молотычевского сельсовета Фатежского района обязано назначить местный референдум в течение 30 дней со дня поступления в Собрание депутатов Молотычевского сельсовета Фатежского района документов, на основании которых назначается местный референдум.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В случае, если местный референдум не назначен Собранием депутатов Молотычевского сельсовета Фатежского района в установленные сроки, референдум назначается судом на основании обращения граждан, избирательных объединений, Главы Молотычевского сельсовета Фатежского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Молотычевского сельсовета Фатежского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В местном референдуме имеют право участвовать граждане Российской Федерации, место жительства которых расположено в границах Молотычевского сельсовета Фатежского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Итоги голосования и принятое на местном референдуме решение подлежат официальному опубликованию (обнародованию).</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Принятое на местном референдуме решение подлежит обязательному исполнению на территории Молотычевского сельсовета Фатежского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Органы местного самоуправления Молотычевского сельсовета Фатежского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10. Муниципальные выборы</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Муниципальные выборы проводятся в целях избрания депутатов Собрания депутатов Молотычевского сельсовета Фатежского района и Главы Молотычевского сельсовета Фатежского района на основе всеобщего равного и прямого избирательного права при тайном голосовании.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Муниципальные выборы назначаются Собранием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Депутаты Собрания депутатов Молотычевского сельсовета Фатежского района, Главы Молотычевского сельсовета Фатежского района и иные выборные должностные лица местного самоуправления Молотычевского сельсовета Фатежского района избираются по мажоритарной избирательной системе относительного большинства.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Итоги муниципальных выборов подлежат официальному опубликованию (обнародованию).</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11. Голосование по отзыву депутата Собрания депутатов Молотычевского сельсовета Фатежского района, Главы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 Голосование по отзыву депутата Собрания депутатов Молотычевского сельсовета Фатежского района, Главы Молотычевского сельсовета Фатежского района проводится по инициативе населения Молотычевского сельсовета Фатежского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47"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Основаниями для отзыва депутата Собрания депутатов сельсовета Молотычевского сельсовета Фатежского района, Главы Молотычевского сельсовета Фатежского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а) нарушение депутатом Собрания депутатов Молотычевского сельсовета Фатежского района, Главой Молотычевского сельсовета Фатежского района </w:t>
      </w:r>
      <w:hyperlink r:id="rId48" w:history="1">
        <w:r w:rsidRPr="00120266">
          <w:rPr>
            <w:rStyle w:val="Hyperlink"/>
            <w:rFonts w:ascii="Arial" w:hAnsi="Arial" w:cs="Arial"/>
            <w:sz w:val="24"/>
            <w:szCs w:val="24"/>
          </w:rPr>
          <w:t>Конституции Российской Федерации</w:t>
        </w:r>
      </w:hyperlink>
      <w:r w:rsidRPr="00120266">
        <w:rPr>
          <w:rFonts w:ascii="Arial" w:hAnsi="Arial" w:cs="Arial"/>
          <w:sz w:val="24"/>
          <w:szCs w:val="24"/>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Молотычевского сельсовета Фатежского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Молотычевского сельсовета Фатежского района, Главой Молотычевского сельсовета Фатежского района требований этих законов и нормативных правовых актов;</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б) невыполнение депутатом Собрания депутатов Молотычевского сельсовета Фатежского района, Главой Молотычевского сельсовета Фатежского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Молотычевского сельсовета Фатежского района, Главы Молотычевского сельсовета Фатежского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В целях реализации инициативы проведения голосования по отзыву депутата Собрания депутатов Молотычевского сельсовета Фатежского района, Главы Молотычевского сельсовета Фатежского района создается инициативная группа для проведения голосования по отзыву депутата Собрания депутатов Молотычевского сельсовета Фатежского района, Главы Молотычевского сельсовета Фатежского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4. Подготовку и проведение голосования по отзыву депутата Собрания депутатов Молотычевского сельсовета Фатежского района, Главы Молотычевского сельсовета Фатежского района района организует избирательная комиссия Молотычевского сельсовета Фатежского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49"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Инициативная группа обращается в избирательную комиссию Молотычевского сельсовета Фатежского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Молотычевского сельсовета Фатежского района со дня получения ходатайства действует в качестве комиссии по отзыву депутата Собрания депутатов Молотычевского сельсовета Фатежского района, Главы Молотычевского сельсовета Фатежского района (далее - комиссия по отзыву).</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Молотычевского сельсовета Фатежского района, Главы Молотычевского сельсовета Фатежского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Условием назначения голосования по отзыву депутата Собрания депутатов Молотычевского сельсовета Фатежского района, Главы Молотычевского сельсовета Фатежского района является сбор подписей за отзыв депутата Собрания депутатов Молотычевского сельсовета Фатежского района, Главы Молотычевского сельсовета Фатежского района в количестве двух процентов от числа избирателей, зарегистрированных соответственно в избирательном округе, Молотычевском сельсовете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Комиссия по отзыву осуществляет проверку соблюдения порядка сбора подписей за отзыв депутата Собрания депутатов Молотычевского сельсовета Фатежского района, Главы Молотычевского сельсовета Фатежского района и принимает решение о направлении соответствующих документов в Собрание депутатов Молотычевского сельсовета Фатежского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9. Собрание депутатов Молотычевского сельсовета Фатежского района принимает решение о назначении голосования по отзыву депутата Собрания депутатов Молотычевского сельсовета Фатежского района, Главы Молотычевского сельсовета Фатежского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50"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10. Депутат Собрания депутатов Молотычевского сельсовета Фатежского района, Глава Молотычевского сельсовета Фатежского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Молотычевского сельсовета Фатежского района, Главы Молотычевского сельсовета Фатежского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51"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12. Депутат Собрания депутатов Молотычевского сельсовета Фатежского района, Глава Молотычевского сельсовета Фатежского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Молотычевском сельсовете Фатежского района соответственно.</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13. Итоги голосования по отзыву депутата Собрания депутатов Молотычевского сельсовета Фатежского района, Главы Молотычевского сельсовета Фатежского района подлежат официальному опубликованию (обнародованию).</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14. Отзыв по указанным основаниям не освобождает депутата Собрания депутатов Молотычевского сельсовета Фатежского района, Главу Молотычевского сельсовета Фатежского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Молотычевского сельсовета Фатежского района в порядке, предусмотренном федеральным законодательством.</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12. Голосование по вопросам изменения границ Молотычевского сельсовета Фатежского района, преобразования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 В случаях, предусмотренных </w:t>
      </w:r>
      <w:hyperlink r:id="rId52"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 в целях получения согласия населения Молотычевского сельсовета Фатежского района при изменении границ Молотычевского сельсовета Фатежского района, преобразовании Молотычевского сельсовета Фатежского района проводится голосование по вопросам изменения границ Молотычевского сельсовета Фатежского района, преобразования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2. Голосование по вопросам изменения границ Молотычевского сельсовета Фатежского района, преобразования Молотычевского сельсовета Фатежского района проводится на всей территории Молотычевского сельсовета Фатежского района или на части его территории в соответствии с </w:t>
      </w:r>
      <w:hyperlink r:id="rId53"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3. Голосование по вопросам изменения границ Молотычевского сельсовета Фатежского района, преобразования Молотычевского сельсовета Фатежского района назначается Собранием депутатов Молотычевского сельсовета Фатежского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54"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Голосование по вопросам изменения границ Молотычевского сельсовета Фатежского района, преобразования Молотычевского сельсовета Фатежского района считается состоявшимся, если в нем приняло участие более половины жителей Молотычевского сельсовета Фатежского района или части Молотычевского сельсовета Фатежского района, обладающих избирательным правом. Согласие населения Молотычевского сельсовета Фатежского района на изменение границ Молотычевского сельсовета Фатежского района, преобразование Молотычевского сельсовета Фатежского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Итоги голосования по вопросам изменения границ Молотычевского сельсовета Фатежского района, преобразования Молотычевского сельсовета Фатежского района и принятые решения подлежат официальному опубликованию (обнародованию).</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13. Правотворческая инициатива граждан</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Минимальная численность инициативной группы граждан устанавливается нормативным правовым актом Собрания депутатов Молотычевского сельсовета Фатежского района и не может превышать 3 процента от числа жителей Молотычевского сельсовета Фатежского района, обладающих избирательным правом.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В случае отсутствия нормативного правового акта Собрания депутатов Молотычевского сельсовета Фатежского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55"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14. Территориальное общественное самоуправление</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Под территориальным общественным самоуправлением понимается самоорганизация граждан по месту их жительства на части территории Молотычевского сельсовета Фатежского района для самостоятельного и под свою ответственность осуществления собственных инициатив по вопросам местного значения.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Границы территории, на которой осуществляется территориальное общественное самоуправление, устанавливаются Собранием депутатов Молотычевского сельсовета Фатежского района по предложению населения, проживающего на данной территории.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Территориальное общественное самоуправление осуществляется в Молотычевском сельсовете Фатежского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120266">
        <w:rPr>
          <w:rFonts w:ascii="Arial" w:hAnsi="Arial" w:cs="Arial"/>
          <w:color w:val="000000"/>
          <w:sz w:val="24"/>
          <w:szCs w:val="24"/>
        </w:rPr>
        <w:t>не менее одной трети</w:t>
      </w:r>
      <w:r w:rsidRPr="00120266">
        <w:rPr>
          <w:rFonts w:ascii="Arial" w:hAnsi="Arial" w:cs="Arial"/>
          <w:sz w:val="24"/>
          <w:szCs w:val="24"/>
        </w:rPr>
        <w:t xml:space="preserve"> жителей соответствующей территории, достигших шестнадцатилетнего возраста.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sidRPr="00120266">
        <w:rPr>
          <w:rFonts w:ascii="Arial" w:hAnsi="Arial" w:cs="Arial"/>
          <w:color w:val="000000"/>
          <w:sz w:val="24"/>
          <w:szCs w:val="24"/>
        </w:rPr>
        <w:t>не менее одной трети</w:t>
      </w:r>
      <w:r w:rsidRPr="00120266">
        <w:rPr>
          <w:rFonts w:ascii="Arial" w:hAnsi="Arial" w:cs="Arial"/>
          <w:sz w:val="24"/>
          <w:szCs w:val="24"/>
        </w:rPr>
        <w:t xml:space="preserve"> жителей соответствующей территории, достигших шестнадцатилетнего возраста.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(часть 6 в редакции </w:t>
      </w:r>
      <w:hyperlink r:id="rId56"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установление структуры органов территориального общественного самоуправления;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принятие устава территориального общественного самоуправления, внесение в него изменений и дополнений;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избрание органов территориального общественного самоуправления;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определение основных направлений деятельности территориального общественного самоуправления;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утверждение сметы доходов и расходов территориального общественного самоуправления и отчета о ее исполнении;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рассмотрение и утверждение отчетов о деятельности органов территориального общественного самоуправления.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Органы территориального общественного самоуправления: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представляют интересы населения, проживающего на соответствующей территории;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обеспечивают исполнение решений, принятых на собраниях и конференциях граждан;</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9. В уставе территориального общественного самоуправления устанавливаются: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территория, на которой оно осуществляется;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цели, задачи, формы и основные направления деятельности территориального общественного самоуправления;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порядок принятия решений;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порядок приобретения имущества, а также порядок пользования и распоряжения указанным имуществом и финансовыми средствами;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порядок прекращения осуществления территориального общественного самоуправления.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15. Публичные слушания</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Для обсуждения проектов муниципальных правовых актов по вопросам местного значения с участием жителей Молотычевского сельсовета Фатежского района Собранием депутатов Молотычевского сельсовета Фатежского района, Главой Молотычевского сельсовета Фатежского района могут проводиться публичные слушания.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Публичные слушания проводятся по инициативе населения, Собрания депутатов Молотычевского сельсовета Фатежского района или Главы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Публичные слушания, проводимые по инициативе населения или Собрания депутатов Молотычевского сельсовета Фатежского района, назначаются Собранием депутатов Молотычевского сельсовета Фатежского района, а по инициативе Главы Молотычевского сельсовета Фатежского района – Главой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На публичные слушания должны выноситься: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закрепленных в Уставе вопросов местного значения и полномочий по их решению в соответствии с </w:t>
      </w:r>
      <w:hyperlink r:id="rId57" w:history="1">
        <w:r w:rsidRPr="00120266">
          <w:rPr>
            <w:rStyle w:val="Hyperlink"/>
            <w:rFonts w:ascii="Arial" w:hAnsi="Arial" w:cs="Arial"/>
            <w:sz w:val="24"/>
            <w:szCs w:val="24"/>
          </w:rPr>
          <w:t>Конституцией Российской Федерации</w:t>
        </w:r>
      </w:hyperlink>
      <w:r w:rsidRPr="00120266">
        <w:rPr>
          <w:rFonts w:ascii="Arial" w:hAnsi="Arial" w:cs="Arial"/>
          <w:sz w:val="24"/>
          <w:szCs w:val="24"/>
        </w:rPr>
        <w:t>, федеральными законами;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проект местного бюджета и отчет о его исполнении;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3) проекты планов и программ развития Молотычевского сельсовета Фатежского района, проекты правил землепользования и застройки, проекты планировки территорий и проекты межевания территорий, </w:t>
      </w:r>
      <w:r w:rsidRPr="00120266">
        <w:rPr>
          <w:rFonts w:ascii="Arial" w:hAnsi="Arial" w:cs="Arial"/>
          <w:color w:val="000000"/>
          <w:sz w:val="24"/>
          <w:szCs w:val="24"/>
        </w:rPr>
        <w:t xml:space="preserve">проекты правил благоустройства территорий, </w:t>
      </w:r>
      <w:r w:rsidRPr="00120266">
        <w:rPr>
          <w:rFonts w:ascii="Arial" w:hAnsi="Arial" w:cs="Arial"/>
          <w:sz w:val="24"/>
          <w:szCs w:val="24"/>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3 в редакции </w:t>
      </w:r>
      <w:hyperlink r:id="rId58"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вопросы о преобразовании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Порядок организации и проведения публичных слушаний определяется нормативным правовым актом Собрания депутатов Молотычевского сельсовета Фатежского района и должен предусматривать заблаговременное оповещение жителей Молотычевского сельсовета Фатежского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Молотычевского сельсовета Фатежского района, опубликование (обнародование) результатов публичных слушаний.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5. </w:t>
      </w:r>
      <w:r w:rsidRPr="00120266">
        <w:rPr>
          <w:rFonts w:ascii="Arial" w:hAnsi="Arial" w:cs="Arial"/>
          <w:color w:val="000000"/>
          <w:sz w:val="24"/>
          <w:szCs w:val="24"/>
        </w:rPr>
        <w:t xml:space="preserve">Результаты публичных слушаний, включая мотивированное обоснование принятых решений, </w:t>
      </w:r>
      <w:r w:rsidRPr="00120266">
        <w:rPr>
          <w:rFonts w:ascii="Arial" w:hAnsi="Arial" w:cs="Arial"/>
          <w:sz w:val="24"/>
          <w:szCs w:val="24"/>
        </w:rPr>
        <w:t>подлежат официальному опубликованию (обнародованию).</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(часть 5 в редакции </w:t>
      </w:r>
      <w:hyperlink r:id="rId59"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16. Собрание граждан</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Молотычевского сельсовета Фатежского района могут проводиться собрания граждан.</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и нормативными правовыми актами Собрания депутатов, уставом территориального общественного самоуправления.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Итоги собрания граждан подлежат официальному опубликованию (обнародованию).</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17. Конференция граждан (собрание делегатов)</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В случаях, предусмотренных нормативными правовыми актами Собрания депутатов Молотычевского сельсовета Фатежского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Молотычевского сельсовета Фатежского района, уставом территориального общественного самоуправления.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Итоги конференции граждан (собрания делегатов) подлежат официальному опубликованию (обнародованию).</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18. Опрос граждан</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Опрос граждан проводится на всей территории Молотычевского сельсовета Фатежского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Результаты опроса носят рекомендательный характер.</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В опросе граждан имеют право участвовать жители Молотычевского сельсовета Фатежского района, обладающие избирательным правом.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Опрос граждан проводится по инициативе: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Собрания депутатов Молотычевского сельсовета Фатежского района или Молотычевского сельсовета Фатежского района – по вопросам местного значения;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Молотычевского сельсовета Фатежского района для объектов регионального и межрегионального значения.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Порядок назначения и проведения опроса граждан определяется нормативными правовыми актами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19. Обращение граждан в органы местного самоуправления</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2. Обращения граждан подлежат рассмотрению в порядке и сроки, установленные </w:t>
      </w:r>
      <w:hyperlink r:id="rId60" w:history="1">
        <w:r w:rsidRPr="00120266">
          <w:rPr>
            <w:rStyle w:val="Hyperlink"/>
            <w:rFonts w:ascii="Arial" w:hAnsi="Arial" w:cs="Arial"/>
            <w:sz w:val="24"/>
            <w:szCs w:val="24"/>
          </w:rPr>
          <w:t>Федеральным законом от 2 мая 2006 года № 59-ФЗ «О порядке рассмотрения обращений граждан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20. Другие формы непосредственного осуществления населением местного самоуправления и участия в его осуществлении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1" w:history="1">
        <w:r w:rsidRPr="00120266">
          <w:rPr>
            <w:rStyle w:val="Hyperlink"/>
            <w:rFonts w:ascii="Arial" w:hAnsi="Arial" w:cs="Arial"/>
            <w:sz w:val="24"/>
            <w:szCs w:val="24"/>
          </w:rPr>
          <w:t>Конституции Российской Федерации</w:t>
        </w:r>
      </w:hyperlink>
      <w:r w:rsidRPr="00120266">
        <w:rPr>
          <w:rFonts w:ascii="Arial" w:hAnsi="Arial" w:cs="Arial"/>
          <w:sz w:val="24"/>
          <w:szCs w:val="24"/>
        </w:rPr>
        <w:t xml:space="preserve">, </w:t>
      </w:r>
      <w:hyperlink r:id="rId62" w:history="1">
        <w:r w:rsidRPr="00120266">
          <w:rPr>
            <w:rStyle w:val="Hyperlink"/>
            <w:rFonts w:ascii="Arial" w:hAnsi="Arial" w:cs="Arial"/>
            <w:sz w:val="24"/>
            <w:szCs w:val="24"/>
          </w:rPr>
          <w:t>Федеральному закону «Об общих принципах организации местного самоуправления в Российской Федерации»</w:t>
        </w:r>
      </w:hyperlink>
      <w:r w:rsidRPr="00120266">
        <w:rPr>
          <w:rFonts w:ascii="Arial" w:hAnsi="Arial" w:cs="Arial"/>
          <w:sz w:val="24"/>
          <w:szCs w:val="24"/>
        </w:rPr>
        <w:t xml:space="preserve"> и иным федеральным законам, законам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ГЛАВА 4. ПРЕДСТАВИТЕЛЬНЫЙ ОРГАН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21. Собрание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Собрание депутатов Молотычевского сельсовета Фатежского района является представительным органом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Собрание депутатов Молотычевского сельсовета Фатежского района состоит из 10 депутатов, избираемых на муниципальных выборах, на основе всеобщего равного и прямого избирательного права путем тайного голосования.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Срок полномочий депутатов Собрания депутатов Молотычевского сельсовета Фатежского района составляет 5 лет.</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Собрание депутатов Молотычевского сельсовета Фатежского района является правомочным, если в его состав избрано не менее двух третей от установленной численности депутатов.</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Расходы на обеспечение деятельности Собрания депутатов Молотычевского сельсовета Фатежского района предусматриваются в местном бюджете отдельной строкой в соответствии с классификацией расходов бюджетов Российской Федерации.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Управление и (или) распоряжение Собранием депутатов Молотычевского сельсовета Фатежского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Молотычевского сельсовета Фатежского района и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22. Полномочия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В исключительной компетенции Собрания депутатов Молотычевского сельсовета Фатежского района находятся: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принятие Устава Молотычевского сельсовета Фатежского района и внесение в него изменений и дополнений;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утверждение местного бюджета и отчета о его исполнении;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принятие планов и программ развития Молотычевского сельсовета Фатежского района, утверждение отчетов об их исполнении;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определение порядка управления и распоряжения имуществом, находящимся в муниципальной собственности;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120266">
        <w:rPr>
          <w:rFonts w:ascii="Arial" w:hAnsi="Arial" w:cs="Arial"/>
          <w:color w:val="000000"/>
          <w:sz w:val="24"/>
          <w:szCs w:val="24"/>
        </w:rPr>
        <w:t>выполнение работ, за исключением случаев, предусмотренных федеральными законами</w:t>
      </w:r>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6 в редакции </w:t>
      </w:r>
      <w:hyperlink r:id="rId63"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определение порядка участия Молотычевского сельсовета Фатежского района в организациях межмуниципального сотрудничества;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10) принятие решения об удалении Главы Молотычевского сельсовета Фатежского района в отставку.</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К компетенции Собрания депутатов Молотычевского сельсовета Фатежского района относится: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принятие решения о назначении местного референдума;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назначение в соответствии с настоящим Уставом, муниципальным правовым актом Собрания депутатов Молотычевского сельсовета Фатежского района публичных слушаний;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осуществление права законодательной инициативы в Курской областной Думе;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утверждение структуры Администрации Молотычевского сельсовета Фатежского района по представлению Главы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определение порядка и условий приватизации муниципального имущества в соответствии с федеральным законодательством;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Молотычевского сельсовета Фатежского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осуществление иных полномочий, отнесенных к ведению Собрания депутатов Молотычевского сельсовета Фатежского района федеральными законами и принимаемыми в соответствии с ними Уставом Курской области, законами Курской области, настоящим Уставом.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Собрание депутатов Молотычевского сельсовета Фатежского района заслушивает ежегодные отчеты Главы Молотычевского сельсовета Фатежского района о результатах его деятельности, деятельности местной администрации и иных подведомственных Главе Молотычевского сельсовета Фатежского района органов местного самоуправления, в том числе о решении вопросов, поставленных Собранием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23. Регламент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Порядок деятельности Собрания депутатов Молотычевского сельсовета Фатежского района, основные правила и процедуры его работы устанавливаются Регламентом Собрания депутатов Молотычевского сельсовета Фатежского района. Решения Собрания депутатов Молотычевского сельсовета Фатежского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24. Статус депутата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Депутатом Собрания депутатов Молотычевского сельсовета Фатежского района может быть избран гражданин Российской Федерации, обладающий избирательным правом.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Депутату Собрания депутатов Молотычевского сельсовета Фатежского района обеспечиваются условия для беспрепятственного осуществления своих полномочий.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Полномочия депутата начинаются со дня его избрания и прекращаются со дня начала работы Собрания депутатов Молотычевского сельсовета Фатежского района нового созыва.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Полномочия депутата прекращаются досрочно в случае: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смерти;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отставки по собственному желанию;</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признания судом недееспособным или ограниченно дееспособным;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признания судом безвестно отсутствующим или объявления умершим;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вступления в отношении его в законную силу обвинительного приговора суда;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выезда за пределы Российской Федерации на постоянное место жительства;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отзыва избирателями;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9) досрочного прекращения полномочий Собрания депутатов Молотычевского сельсовета Фатежского района. ( призыва на военную службу или направления на заменяющую ее альтернативную гражданскую службу);</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11) в иных случаях, установленных </w:t>
      </w:r>
      <w:hyperlink r:id="rId64"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 xml:space="preserve"> и иными федеральными законами.</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 xml:space="preserve">Полномочия депутата Собрания депутатов Молотычевского сельсовета Фатежского района, осуществляющего свои полномочия на постоянной основе, прекращаются досрочно в случае несоблюдения ограничений, установленных </w:t>
      </w:r>
      <w:hyperlink r:id="rId65" w:history="1">
        <w:r w:rsidRPr="00120266">
          <w:rPr>
            <w:rStyle w:val="Hyperlink"/>
            <w:rFonts w:ascii="Arial" w:hAnsi="Arial" w:cs="Arial"/>
            <w:sz w:val="24"/>
            <w:szCs w:val="24"/>
          </w:rPr>
          <w:t>Федеральным законом от 06.10.2003 №131-ФЗ «Об общих принципах организации местного самоуправления в Российской Федерации»</w:t>
        </w:r>
      </w:hyperlink>
      <w:r w:rsidRPr="00120266">
        <w:rPr>
          <w:rFonts w:ascii="Arial" w:hAnsi="Arial" w:cs="Arial"/>
          <w:color w:val="000000"/>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(абзац 2 введен </w:t>
      </w:r>
      <w:hyperlink r:id="rId66"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4.1. Решение Собрания депутатов Молотычевского сельсовета Фатежского района о досрочном прекращении полномочий депутата Собрания депутатов Молотычевского сельсовета Фатежского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Молотычевского сельсовета Фатежского района, - не позднее чем через три месяца со дня появления такого основания.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(часть 4.1 введена </w:t>
      </w:r>
      <w:hyperlink r:id="rId67"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Депутаты Собрания депутатов Молотычевского сельсовета Фатежского района осуществляют свои полномочия на непостоянной основе.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Депутат Собрания депутатов Молотычевского сельсовета Фатежского района, осуществляющий свои полномочия на постоянной основе не вправе: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заниматься предпринимательской деятельностью;</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 xml:space="preserve">6.1. Депутаты Собрания депутатов Молотычевского сельсовета Фатежского района должны соблюдать ограничения и запреты и исполнять обязанности, которые установлены </w:t>
      </w:r>
      <w:hyperlink r:id="rId68" w:history="1">
        <w:r w:rsidRPr="00120266">
          <w:rPr>
            <w:rStyle w:val="Hyperlink"/>
            <w:rFonts w:ascii="Arial" w:hAnsi="Arial" w:cs="Arial"/>
            <w:sz w:val="24"/>
            <w:szCs w:val="24"/>
          </w:rPr>
          <w:t>Федеральным законом от 25 декабря 2008 года № 273-ФЗ «О противодействии коррупции»</w:t>
        </w:r>
      </w:hyperlink>
      <w:r w:rsidRPr="00120266">
        <w:rPr>
          <w:rFonts w:ascii="Arial" w:hAnsi="Arial" w:cs="Arial"/>
          <w:color w:val="000000"/>
          <w:sz w:val="24"/>
          <w:szCs w:val="24"/>
        </w:rPr>
        <w:t xml:space="preserve"> и другими федеральными законами.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(часть 6.1 введена </w:t>
      </w:r>
      <w:hyperlink r:id="rId69"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Депутат Собрания депутатов Молотычевского сельсовета Фатежского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Депутат Собрания депутатов Молотычевского сельсовета Фатежского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9. В соответствии с федеральным законодательством депутат Собрания депутатов Молотычевского сельсовета Фатежского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Молотычевского сельсовета Фатежского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10. Решение о досрочном прекращении полномочий </w:t>
      </w:r>
      <w:r w:rsidRPr="00120266">
        <w:rPr>
          <w:rFonts w:ascii="Arial" w:hAnsi="Arial" w:cs="Arial"/>
          <w:color w:val="000000"/>
          <w:sz w:val="24"/>
          <w:szCs w:val="24"/>
        </w:rPr>
        <w:t>депутата Собрания депутатов Молотычевского сельсовета Фатежского района</w:t>
      </w:r>
      <w:r w:rsidRPr="00120266">
        <w:rPr>
          <w:rFonts w:ascii="Arial" w:hAnsi="Arial" w:cs="Arial"/>
          <w:sz w:val="24"/>
          <w:szCs w:val="24"/>
        </w:rPr>
        <w:t xml:space="preserve"> во всех указанных в части 4 настоящей статьи случаях, за исключением пункта 8, принимается Собранием депутатов Молотычевского сельсовета Фатежского района или судами по обращениям заинтересованных лиц и органов.</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Решение об отзыве, выражении </w:t>
      </w:r>
      <w:r w:rsidRPr="00120266">
        <w:rPr>
          <w:rFonts w:ascii="Arial" w:hAnsi="Arial" w:cs="Arial"/>
          <w:color w:val="000000"/>
          <w:sz w:val="24"/>
          <w:szCs w:val="24"/>
        </w:rPr>
        <w:t>депутату Собрания депутатов Молотычевского сельсовета Фатежского района</w:t>
      </w:r>
      <w:r w:rsidRPr="00120266">
        <w:rPr>
          <w:rFonts w:ascii="Arial" w:hAnsi="Arial" w:cs="Arial"/>
          <w:sz w:val="24"/>
          <w:szCs w:val="24"/>
        </w:rPr>
        <w:t xml:space="preserve"> недоверия населением сельсовета, принимается в соответствии с законодательством Курской области и настоящим Уставом.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Полномочия депутата Собрания депутатов Молотычевского сельсовета Фатежского района прекращаются досрочно со дня вступления в силу соответствующих решений.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При досрочном прекращении полномочий депутата Собрания депутатов Молотычевского сельсовета Фатежского района новые выборы проводятся в сроки и в порядке, предусмотренном законодательством области либо федеральным законодательством.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(часть 10 в редакции </w:t>
      </w:r>
      <w:hyperlink r:id="rId70"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25. Гарантии осуществления депутатской деятельности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В соответствии с действующим законодательством по вопросам депутатской деятельности депутат Собрания депутатов Молотычевского сельсовета Фатежского района на территории Молотычевского сельсовета Фатежского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Депутат Собрания депутатов Молотычевского сельсовета Фатежского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Депутат Собрания депутатов Молотычевского сельсовета Фатежского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на территории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Депутат Собрания депутатов Молотычевского сельсовета Фатежского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Молотычевского сельсовета Фатежского района. Расходы на приобретение льготного проездного документа осуществляются за счет средств местного бюджета.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Иные гарантии осуществлений полномочий депутатов Собрания депутатов Молотычевского сельсовета Фатежского района устанавливаются настоящим Уставом в соответствии с федеральными законами и законами Курской области.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26. Заседания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Первое заседание Собрания депутатов Молотычевского сельсовета Фатежского района созывается не позднее 30 дней со дня избрания Собрания депутатов Молотычевского сельсовета Фатежского района в правомочном составе. Порядок проведения первого заседания Собрания депутатов Молотычевского сельсовета Фатежского района устанавливается Регламентом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Собрание депутатов Молотычевского сельсовета Фатежского района решает вопросы, отнесенные к его компетенции на заседаниях.</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Заседания Собрания депутатов Молотычевского сельсовета Фатежского района могут быть очередными и внеочередными.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Очередные заседания Собрания депутатов Молотычевского сельсовета Фатежского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Молотычевского сельсовета Фатежского района определяется Регламентом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Заседание Собрания депутатов Молотычевского сельсовета Фатежского района считается правомочным, если на нем присутствует не менее 50% от числа избранных депутатов.</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Заседания Собрания депутатов Молотычевского сельсовета Фатежского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Молотычевского сельсовета Фатежского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Молотычевского сельсовета Фатежского района устанавливается Регламентом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27. Председатель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Организацию деятельности Собрания депутатов Молотычевского сельсовета Фатежского района осуществляет Председатель Собрания депутатов Молотычевского сельсовета Фатежского района. Полномочия Председателя Собрания депутатов Молотычевского сельсовета Фатежского района исполняет Глава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28. Полномочия Председателя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Председатель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осуществляет руководство подготовкой заседаний Собрания депутатов Молотычевского сельсовета Фатежского района и вопросов, вносимых на рассмотрение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созывает заседания Собрания депутатов Молотычевского сельсовета Фатежского района, доводит до сведения депутатов Собрания депутатов Молотычевского сельсовета Фатежского района время и место их проведения, а также проект повестки дня;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ведет заседания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осуществляет общее руководство работой аппарата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оказывает содействие депутатам Собрания депутатов Молотычевского сельсовета Фатежского района в осуществлении ими своих полномочий, организует обеспечение их необходимой информацией;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принимает меры по обеспечению гласности и учету общественного мнения в работе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подписывает протоколы заседаний и другие документы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организует прием граждан, рассмотрение их обращений, заявлений и жалоб;</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9) в соответствии с законодательством о труде пользуется правом найма и увольнения работников технического аппарата Собрания депутатов Молотычевского сельсовета Фатежского района, налагает дисциплинарные взыскания на работников аппарата, решает вопросы об их поощрении;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10) координирует деятельность постоянных комиссий;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29. Постоянные комиссии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Собрание депутатов Молотычевского сельсовета Фатежского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Молотычевского сельсовета Фатежского района, осуществления контроля за исполнением действующего законодательства Администрацией Молотычевского сельсовета Фатежского района, предприятиями, учреждениями, организациями в пределах своей компетенции.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Собрание депутатов Молотычевского сельсовета Фатежского района может образовывать временные комиссии. Задачи и срок полномочий временных комиссий определяется Собранием депутатов Молотычевского сельсовета Фатежского района при их образовании.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30. Досрочное прекращение полномочий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Полномочия Собрания депутатов Молотычевского сельсовета Фатежского района прекращаются досрочно в случае: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принятия решения о самороспуске;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вступления в силу решения Курского областного суда о неправомочности данного состава депутатов Собрания депутатов Молотычевского сельсовета Фатежского района, в том числе в связи со сложением депутатами своих полномочий;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3) преобразования Молотычевского сельсовета Фатежского района, осуществляемого в соответствии с частями 3, 5, 7 статьи 13 </w:t>
      </w:r>
      <w:hyperlink r:id="rId71" w:history="1">
        <w:r w:rsidRPr="00120266">
          <w:rPr>
            <w:rStyle w:val="Hyperlink"/>
            <w:rFonts w:ascii="Arial" w:hAnsi="Arial" w:cs="Arial"/>
            <w:sz w:val="24"/>
            <w:szCs w:val="24"/>
          </w:rPr>
          <w:t>Федерального закона «Об общих принципах организации местного самоуправления в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4) его роспуска в порядке и по основаниям, предусмотренным статьей 73 </w:t>
      </w:r>
      <w:hyperlink r:id="rId72" w:history="1">
        <w:r w:rsidRPr="00120266">
          <w:rPr>
            <w:rStyle w:val="Hyperlink"/>
            <w:rFonts w:ascii="Arial" w:hAnsi="Arial" w:cs="Arial"/>
            <w:sz w:val="24"/>
            <w:szCs w:val="24"/>
          </w:rPr>
          <w:t>Федерального закона «Об общих принципах организации местного самоуправления в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утраты поселением статуса муниципального образования в связи с его объединением с городским округом;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увеличения численности избирателей Молотычевского сельсовета Фатежского района более чем на 25%, произошедшего вследствие изменения границ Молотычевского сельсовета Фатежского района или объединения поселения с городским округом;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Инициатива о самороспуске Собрания депутатов Молотычевского сельсовета Фатежского района может быть выдвинута группой депутатов численностью не менее 1/3 от установленной численности депутатов и должны предусматривать письменное обоснование причин самороспуска.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Заседание Собрания депутатов Молотычевского сельсовета Фатежского района по вопросу о самороспуске проводится открыто и гласно.</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Вопрос о самороспуске подлежит обязательному обсуждению в постоянных комиссиях Собрания депутатов Молотычевского сельсовета Фатежского района, которые должны принять решение по данному вопросу.</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Решение о самороспуске принимается не менее, чем двумя третями голосов от установленной численности депутатов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В случае непринятия Собранием депутатов Молотычевского сельсовета Фатежского района решения о самороспуске, повторная инициатива о самороспуске Собрания депутатов Молотычевского сельсовета Фатежского района может быть выдвинута не ранее, чем через три месяца со дня голосования по вопросу о самороспуске.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Досрочное прекращение полномочий Собрания депутатов Молотычевского сельсовета Фатежского района влечет досрочное прекращение полномочий его депутатов.</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В случае досрочного прекращения полномочий Собрания депутатов Молотычевского сельсовета Фатежского района, досрочные выборы в указанный представительный орган проводятся в сроки, установленные федеральным законом.</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ГЛАВА 5. ГЛАВА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31. Глава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Глава Молотычевского сельсовета Фатежского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Глава Молотычевского сельсовета Фатежского района избирается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Главой Молотычевского сельсовета Фатежского района может быть избран гражданин Российской Федерации, обладающий пассивным избирательным правом.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После официального опубликования общих результатов выборов Главы Молотычевского сельсовета Фатежского района комиссия Молотычевского сельсовета Фатежского района производит регистрацию и выдает лицу, избранному на должность Главы Молотычевского сельсовета Фатежского района удостоверения об избрании в порядке, установленном законом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Днем вступления в должность Главы Молотычевского сельсовета Фатежского района является день выдачи ему удостоверения об избрании на должность.</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Полномочия Главы Молотычевского сельсовета Фатежского района начинаются со дня его вступления в должность и прекращаются в день вступления в должность вновь избранного Главы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Глава Молотычевского сельсовета Фатежского района подконтролен и подотчетен населению Молотычевского сельсовета Фатежского района и Собранию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 xml:space="preserve">6.1. Глава Молотычевского сельсовета Фатежского района должен соблюдать ограничения и запреты и исполнять обязанности, которые установлены </w:t>
      </w:r>
      <w:hyperlink r:id="rId73" w:history="1">
        <w:r w:rsidRPr="00120266">
          <w:rPr>
            <w:rStyle w:val="Hyperlink"/>
            <w:rFonts w:ascii="Arial" w:hAnsi="Arial" w:cs="Arial"/>
            <w:sz w:val="24"/>
            <w:szCs w:val="24"/>
          </w:rPr>
          <w:t>Федеральным законом от 25 декабря 2008 года №273-ФЗ «О противодействии коррупции»</w:t>
        </w:r>
      </w:hyperlink>
      <w:r w:rsidRPr="00120266">
        <w:rPr>
          <w:rFonts w:ascii="Arial" w:hAnsi="Arial" w:cs="Arial"/>
          <w:color w:val="000000"/>
          <w:sz w:val="24"/>
          <w:szCs w:val="24"/>
        </w:rPr>
        <w:t xml:space="preserve"> и другими федеральными законами.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(часть 6.1 введена </w:t>
      </w:r>
      <w:hyperlink r:id="rId74"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Глава Молотычевского сельсовета Фатежского района представляет Собранию депутатов Молотычевского сельсовета Фатежского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Глава Молотычевского сельсовета Фатежского района руководит Администрацией Молотычевского сельсовета Фатежского района на принципах единоначалия.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9. Глава Молотычевского сельсовета Фатежского района несет ответственность за деятельность структурных подразделений и органов Администрации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10. Глава Молотычевского сельсовета Фатежского района не вправе: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заниматься предпринимательской деятельностью;</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11. Глава Молотычевского сельсовета Фатежского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Молотычевского сельсовета Фатежского района не может одновременно исполнять полномочия депутата Собрания депутатов Молотычевского сельсовета Фатежского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(часть 11 в редакции </w:t>
      </w:r>
      <w:hyperlink r:id="rId75"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12. Глава Молотычевского сельсовета Фатежского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32. Досрочное прекращение полномочий Главы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Установленный частью 2 статьи 31 настоящего Устава срок полномочий Главы Молотычевского сельсовета Фатежского района не может быть изменен в течение текущего срока полномочий.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Полномочия Главы Молотычевского сельсовета Фатежского района прекращаются досрочно в случае: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смерти;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отставки по собственному желанию;</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3) удаления в отставку в соответствии со статьей 74.1 </w:t>
      </w:r>
      <w:hyperlink r:id="rId76" w:history="1">
        <w:r w:rsidRPr="00120266">
          <w:rPr>
            <w:rStyle w:val="Hyperlink"/>
            <w:rFonts w:ascii="Arial" w:hAnsi="Arial" w:cs="Arial"/>
            <w:sz w:val="24"/>
            <w:szCs w:val="24"/>
          </w:rPr>
          <w:t>Федерального закона «Об общих принципах организации местного самоуправления в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4) отрешения от должности в соответствии со статьей 74 </w:t>
      </w:r>
      <w:hyperlink r:id="rId77" w:history="1">
        <w:r w:rsidRPr="00120266">
          <w:rPr>
            <w:rStyle w:val="Hyperlink"/>
            <w:rFonts w:ascii="Arial" w:hAnsi="Arial" w:cs="Arial"/>
            <w:sz w:val="24"/>
            <w:szCs w:val="24"/>
          </w:rPr>
          <w:t>Федерального закона «Об общих принципах организации местного самоуправления в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признания судом недееспособным или ограниченно дееспособным;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признания судом безвестно отсутствующим или объявления умершим;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вступления в отношении его в законную силу обвинительного приговора суда;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выезда за пределы Российской Федерации на постоянное место жительства;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10) отзыва избирателями;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11) установленной в судебном порядке стойкой неспособности по состоянию здоровья осуществлять полномочия Главы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12) преобразования Молотычевского сельсовета Фатежского района, осуществляемого в соответствии с частями 3, 5, 7 статьи 13 </w:t>
      </w:r>
      <w:hyperlink r:id="rId78" w:history="1">
        <w:r w:rsidRPr="00120266">
          <w:rPr>
            <w:rStyle w:val="Hyperlink"/>
            <w:rFonts w:ascii="Arial" w:hAnsi="Arial" w:cs="Arial"/>
            <w:sz w:val="24"/>
            <w:szCs w:val="24"/>
          </w:rPr>
          <w:t>Федерального закона «Об общих принципах организации местного самоуправления в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13) утраты поселением статуса муниципального образования в связи с его объединением с городским округом;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14) увеличения численности избирателей Молотычевского сельсовета Фатежского района более чем на 25 %, произошедшего вследствие изменения границ Молотычевского сельсовета Фатежского района или объединения Молотычевского сельсовета Фатежского района с городским округом.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Решения о досрочном прекращении полномочий Главы Молотычевского сельсовета Фатежского района во всех указанных в части 2 настоящей статьи случаях, за исключением пунктов 4, 10 принимаются Собранием депутатов Молотычевского сельсовета Фатежского района или судами по обращениям заинтересованных лиц и органов.</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Решение об отрешении Главы Молотычевского сельсовета Фатежского района от должности, предусмотренном пунктом 4 части 2 настоящей статьи, принимается в соответствии с федеральным законодательством.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Решения об отзыве, выражении ему недоверия населением Молотычевского сельсовета Фатежского района принимаются в соответствии с законодательством Курской области и настоящим Уставом.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Полномочия Главы Молотычевского сельсовета Фатежского района прекращаются досрочно со дня вступления в силу соответствующих решений.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В случае досрочного прекращения полномочий Главы Молотычевского сельсовета Фатежского района, временное исполнение его обязанностей возлагается решением Собрания депутатов Молотычевского сельсовета Фатежского района на заместителя Главы Администрации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В случае досрочного прекращения полномочий Главы Молотычевского сельсовета Фатежского района, избранного на муниципальных выборах, досрочные выборы Главы Молотычевского сельсовета Фатежского района проводятся в сроки, установленные федеральным законом.</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33. Полномочия Главы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Глава Молотычевского сельсовета Фатежского района как высшее должностное лицо Молотычевского сельсовета Фатежского района в пределах собственных полномочий по решению вопросов местного значения: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представляет Молотычевский сельсовет Фатежского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подписывает и обнародует в порядке, установленном настоящим Уставом, нормативные правовые акты, принятые Собранием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издает в пределах своих полномочий правовые акты;</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вправе требовать созыва внеочередного заседания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В сфере осуществления исполнительно-распорядительной деятельности Глава Молотычевского сельсовета Фатежского района осуществляет следующие полномочия: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осуществляет общее руководство деятельностью Администрации Молотычевского сельсовета Фатежского района, ее структурных подразделений по решению всех вопросов, отнесенных к компетенции Администрации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вносит на рассмотрение Собрания депутатов Молотычевского сельсовета Фатежского района проекты нормативных правовых актов;</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вносит на утверждение Собрания депутатов Молотычевского сельсовета Фатежского района проект местного бюджета Молотычевского сельсовета Фатежского района, планы и программы социально-экономического развития Молотычевского сельсовета Фатежского района, а также отчеты об их исполнении;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4) предлагает вопросы в повестку дня заседаний Собрания депутатов Молотычевского сельсовета Фатежского района </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заключает от имени Администрации Молотычевского сельсовета Фатежского района договоры и соглашения в пределах своей компетенции;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представляет на утверждение Собрания депутатов Молотычевского сельсовета Фатежского района структуру Администрации Молотычевского сельсовета Фатежского района и формирует Администрацию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осуществляет функции распорядителя бюджетных средств при исполнении местного бюджета Молотычевского сельсовета Фатежского района (за исключением средств по расходам, связанным с деятельностью Собрания депутатов Молотычевского сельсовета Фатежского района и депутатов);</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отменяет либо приостанавливает акты должностных лиц и органов Администрации Молотычевского сельсовета Фатежского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Молотычевского сельсовета Фатежского района или Главой Молотычевского сельсовета Фатежского района, при этом имеет право издавать собственные правовые акты по вопросам отмененных или приостановленных актов;</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9) назначает на должность и освобождает от должности работников Администрации Молотычевского сельсовета Фатежского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10) утверждает смету расходов Администрации Молотычевского сельсовета Фатежского района в соответствии с законодательством Российской Федерации, законом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В случае временного отсутствия Главы Молотычевского сельсовета Фатежского района, его полномочия временно исполняет заместитель Главы Администрации Молотычевского сельсовета Фатежского района, на основании распоряжения Главы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34. Удаление Главы Молотычевского сельсовета Фатежского района в отставку</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 Собрание депутатов Молотычевского сельсовета Фатежского района в соответствии с </w:t>
      </w:r>
      <w:hyperlink r:id="rId79"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 xml:space="preserve"> вправе удалить Главу Молотычевского сельсовета Фатежского района в отставку по инициативе депутатов Собрания депутатов Молотычевского сельсовета Фатежского района или по инициативе Губернатора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Основаниями для удаления Главы Молотычевского сельсовета Фатежского района в отставку являются: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 решения, действия (бездействие) Главы Молотычевского сельсовета Фатежского района, повлекшие (повлекшее) наступление последствий, предусмотренных пунктами 2 и 3 части 1 статьи 75 </w:t>
      </w:r>
      <w:hyperlink r:id="rId80" w:history="1">
        <w:r w:rsidRPr="00120266">
          <w:rPr>
            <w:rStyle w:val="Hyperlink"/>
            <w:rFonts w:ascii="Arial" w:hAnsi="Arial" w:cs="Arial"/>
            <w:sz w:val="24"/>
            <w:szCs w:val="24"/>
          </w:rPr>
          <w:t>Федерального закона «Об общих принципах организации местного самоуправления в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81"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 xml:space="preserve"> иными федеральными законами, Уставом Молотычевского сельсовета Фатежского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неудовлетворительная оценка деятельности Главы Молотычевского сельсовета Фатежского района Собранием депутатов Молотычевского сельсовета Фатежского района по результатам его ежегодного отчета перед Собранием депутатов Молотычевского сельсовета Фатежского района, данная два раза подряд.</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 xml:space="preserve">4) несоблюдение ограничений и запретов и неисполнение обязанностей, которые установлены </w:t>
      </w:r>
      <w:hyperlink r:id="rId82" w:history="1">
        <w:r w:rsidRPr="00120266">
          <w:rPr>
            <w:rStyle w:val="Hyperlink"/>
            <w:rFonts w:ascii="Arial" w:hAnsi="Arial" w:cs="Arial"/>
            <w:sz w:val="24"/>
            <w:szCs w:val="24"/>
          </w:rPr>
          <w:t>Федеральным законом от 25 декабря 2008 года №273-ФЗ «О противодействии коррупции»</w:t>
        </w:r>
      </w:hyperlink>
      <w:r w:rsidRPr="00120266">
        <w:rPr>
          <w:rFonts w:ascii="Arial" w:hAnsi="Arial" w:cs="Arial"/>
          <w:color w:val="000000"/>
          <w:sz w:val="24"/>
          <w:szCs w:val="24"/>
        </w:rPr>
        <w:t xml:space="preserve"> и другими федеральными законами.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4 введен </w:t>
      </w:r>
      <w:hyperlink r:id="rId83"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Инициатива депутатов Собрания депутатов Молотычевского сельсовета Фатежского района об удалении Главы Молотычевского сельсовета Фатежского района в отставку, выдвинутая не менее чем одной третью от установленной численности депутатов Собрания депутатов Молотычевского сельсовета Фатежского района, оформляется в виде обращения, которое вносится в Собрание депутатов Молотычевского сельсовета Фатежского района. Указанное обращение вносится вместе с проектом решения Собрания депутатов Молотычевского сельсовета Фатежского района об удалении Главы Молотычевского сельсовета Фатежского района в отставку. О выдвижении данной инициативы Глава Молотычевского сельсовета Фатежского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Рассмотрение инициативы депутатов Собрания депутатов Молотычевского сельсовета Фатежского района об удалении Главы Молотычевского сельсовета Фатежского района в отставку осуществляется с учетом мнения Губернатора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5. В случае, если при рассмотрении инициативы депутатов Собрания депутатов Молотычевского сельсовета Фатежского района об удалении Главы Молотычевского сельсовета Фатежского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Молотычевского сельсовета Фатежского района, повлекших (повлекшего) наступление последствий, предусмотренных пунктами 2 и 3 части 1 статьи 75 </w:t>
      </w:r>
      <w:hyperlink r:id="rId84" w:history="1">
        <w:r w:rsidRPr="00120266">
          <w:rPr>
            <w:rStyle w:val="Hyperlink"/>
            <w:rFonts w:ascii="Arial" w:hAnsi="Arial" w:cs="Arial"/>
            <w:sz w:val="24"/>
            <w:szCs w:val="24"/>
          </w:rPr>
          <w:t>Федерального закона «Об общих принципах организации местного самоуправления в Российской Федерации»</w:t>
        </w:r>
      </w:hyperlink>
      <w:r w:rsidRPr="00120266">
        <w:rPr>
          <w:rFonts w:ascii="Arial" w:hAnsi="Arial" w:cs="Arial"/>
          <w:sz w:val="24"/>
          <w:szCs w:val="24"/>
        </w:rPr>
        <w:t>, решение об удалении Главы Молотычевского сельсовета Фатежского района в отставку может быть принято только при согласии Губернатора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Инициатива Губернатора Курской области об удалении Главы Молотычевского сельсовета Фатежского района в отставку оформляется в виде обращения, которое вносится в Собрание депутатов Молотычевского сельсовета Фатежского района вместе с проектом соответствующего решения Собрания депутатов Молотычевского сельсовета Фатежского района. О выдвижении данной инициативы Глава Молотычевского сельсовета Фатежского района уведомляется не позднее дня, следующего за днем внесения указанного обращения в Собрание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Рассмотрение инициативы депутатов Собрания депутатов Молотычевского сельсовета Фатежского района или Губернатора Курской области об удалении Главы Молотычевского сельсовета Фатежского района в отставку осуществляется Собранием депутатов Молотычевского сельсовета Фатежского района в течение одного месяца со дня внесения соответствующего обращения.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Решение Собрания депутатов Молотычевского сельсовета Фатежского района об удалении Главы Молотычевского сельсовета Фатежского района в отставку считается принятым, если за него проголосовало не менее двух третей от установленной численности депутатов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9. Решение об удалении Главы Молотычевского сельсовета Фатежского района в отставку подписывается депутатом, председательствующим на заседании Собрания депутатов Молотычевского сельсовета Фатежского района. 10. Заседание Собрания депутатов Молотычевского сельсовета Фатежского района, на котором рассматривается вопрос об удалении Главы Молотычевского сельсовета Фатежского района в отставку, проходит под председательством депутата Собрания депутатов Молотычевского сельсовета Фатежского района, уполномоченного на это Собранием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11. При рассмотрении и принятии Собранием джепутатов Молотычевского сельсовета Фатежского района района решения об удалении Главы Молотычевского сельсовета Фатежского района в отставку должны быть обеспечены:</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Молотычевского сельсовета Фатежского района или Губернатора Курской области и с проектом решения Собрания депутатов Молотычевского сельсовета Фатежского района об удалении его в отставку;</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предоставление ему возможности дать депутатам Собрания депутатов Молотычевского сельсовета Фатежского района объяснения по поводу обстоятельств, выдвигаемых в качестве основания для удаления в отставку.</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12. В случае, если Глава Молотычевского сельсовета Фатежского района не согласен с решением Собрания депутатов Молотычевского сельсовета Фатежского района об удалении его в отставку, он вправе в письменном виде изложить свое особое мнение.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13. Решение Собрания депутатов Молотычевского сельсовета Фатежского района об удалении Главы Молотычевского сельсовета Фатежского района в отставку подлежит официальному опубликованию (обнародованию) не позднее чем через пять дней со дня его принятия. В случае, если Глава Молотычевского сельсовета Фатежского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14. В случае, если инициатива депутатов Собрания депутатов Молотычевского сельсовета Фатежского района или Губернатора Курской области об удалении Главы Молотычевского сельсовета Фатежского района в отставку отклонена Собранием депутатов Молотычевского сельсовета Фатежского района, вопрос об удалении Главы Молотычевского сельсовета Фатежского района в отставку может быть вынесен на повторное рассмотрение Собрания депутатов Молотычевского сельсовета Фатежского района не ранее чем через два месяца со дня проведения заседания Собрания депутатов Молотычевского сельсовета Фатежского района, на котором рассматривался указанный вопрос.</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35. Заместитель Главы Администрации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Глава Администрации Молотычевского сельсовета Фатежского района имеет одного заместителя, назначаемого на должность и освобождаемого от должности Главой Администрации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В случае временного отсутствия Главы Администрации Молотычевского сельсовета Фатежского района, его полномочия временно исполняет заместитель Главы Администрации Молотычевского сельсовета Фатежского района, на основании распоряжения Главы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ГЛАВА 6. АДМИНИСТРАЦИЯ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36. Администрация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Администрация Молотычевского сельсовета Фатежского района – орган местного самоуправления, осуществляющий исполнительно - распорядительные функции.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Администрацией Молотычевского сельсовета Фатежского района руководит Глава Молотычевского сельсовета Фатежского района на принципах единоначалия.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Структура Администрации Молотычевского сельсовета Фатежского района утверждается Собранием депутатов Молотычевского сельсовета Фатежского района по представлению Главы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Администрация Молотычевского сельсовета Фатежского района обладает правами юридического лица и по организационно-правовой форме является муниципальным казенным учреждением.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Администрация Молотычевского сельсовета Фатежского района осуществляет следующие полномочия: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обеспечивает исполнительно-распорядительные функции по решению вопросов местного значения Молотычевского сельсовета Фатежского района в соответствии со статьей 3 настоящего Устава в интересах населения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разрабатывает для представления Главой Молотычевского сельсовета Фатежского района в Собрание депутатов Молотычевского сельсовета Фатежского района проект местного бюджета, после утверждения местного бюджета организует его исполнение и готовит отчет о его исполнении;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разрабатывает для представления Главой Молотычевского сельсовета Фатежского района в Собрание депутатов Молотычевского сельсовета Фатежского района проекты планов и программ социально-экономического развития Молотычевского сельсовета Фатежского района, организует их исполнение;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управляет имуществом, находящимся в собственности Молотычевского сельсовета Фатежского района, в случаях и порядке, установленных Собранием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5) создает, реорганизует, ликвидирует муниципальные учреждения в порядке, установленном Администрацией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5 в новой редакции </w:t>
      </w:r>
      <w:hyperlink r:id="rId85"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5.1 введен </w:t>
      </w:r>
      <w:hyperlink r:id="rId86"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color w:val="000000"/>
          <w:sz w:val="24"/>
          <w:szCs w:val="24"/>
        </w:rPr>
        <w:t>6) организует и осуществляет муниципальный земельный контроль за использованием земель на территории Молотычевского сельсовета Фатежского района</w:t>
      </w:r>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6 в новой редакции </w:t>
      </w:r>
      <w:hyperlink r:id="rId87"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осуществляет иные полномочия в соответствии с действующим законодательством.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Администрация Молотычевского сельсовета Фатежского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36.1 Муниципальный контроль</w:t>
      </w:r>
    </w:p>
    <w:p w:rsidR="00446AEC" w:rsidRPr="00120266" w:rsidRDefault="00446AEC" w:rsidP="00120266">
      <w:pPr>
        <w:autoSpaceDE w:val="0"/>
        <w:autoSpaceDN w:val="0"/>
        <w:adjustRightInd w:val="0"/>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1. Администрация Молотычевского сельсовета Фатежского района вправе осуществлять полномочия в сфере организации и осуществления муниципального контроля на территории Молотычевского сельсовета Фатежского района в соответствии с федеральным законодательством.</w:t>
      </w:r>
    </w:p>
    <w:p w:rsidR="00446AEC" w:rsidRPr="00120266" w:rsidRDefault="00446AEC" w:rsidP="00120266">
      <w:pPr>
        <w:autoSpaceDE w:val="0"/>
        <w:autoSpaceDN w:val="0"/>
        <w:adjustRightInd w:val="0"/>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 xml:space="preserve">2. Порядок организации и осуществления муниципального контроля на территории Молотычевского сельсовета Фатежского района в соответствующей сфере деятельности устанавливается муниципальными правовыми актами Молотычевского сельсовета Фатежского района либо законами Курской области и принятыми в соответствии с ним муниципальными правовыми актами Молотычевского сельсовета Фатежского района. </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88" w:tgtFrame="Logical" w:history="1">
        <w:r w:rsidRPr="00120266">
          <w:rPr>
            <w:rStyle w:val="Hyperlink"/>
            <w:rFonts w:ascii="Arial" w:hAnsi="Arial" w:cs="Arial"/>
            <w:sz w:val="24"/>
            <w:szCs w:val="24"/>
          </w:rPr>
          <w:t>Федерального закона от 26.12.2008 года №294-ФЗ «О защите юридических лиц и индивидуальных предпринимателей при осуществлении государственного контроля (надзора) и муниципального контроля»</w:t>
        </w:r>
      </w:hyperlink>
      <w:r w:rsidRPr="00120266">
        <w:rPr>
          <w:rFonts w:ascii="Arial" w:hAnsi="Arial" w:cs="Arial"/>
          <w:color w:val="000000"/>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(статья 36.1 введена </w:t>
      </w:r>
      <w:hyperlink r:id="rId89"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37. Избирательная комиссия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Избирательная комиссия Молотычевского сельсовета Фатежского района организует подготовку и проведение выборов депутатов Собрания депутатов Молотычевского сельсовета Фатежского района, Главы Молотычевского сельсовета Фатежского района, местного референдума, голосования по отзыву депутата Собрания депутатов Молотычевского сельсовета Фатежского района, Главы Молотычевского сельсовета Фатежского района, голосования по вопросам изменения границ Молотычевского сельсовета Фатежского района, преобразования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Избирательная комиссия Молотычевского сельсовета Фатежского района является муниципальным органом, который не входит в структуру органов местного самоуправления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Избирательная комиссия Молотычевского сельсовета Фатежского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Избирательная комиссия Молотычевского сельсовета Фатежского района формируется в количестве восьми членов с правом решающего голоса.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ГЛАВА 7. КОНТРОЛЬНО-СЧЕТНЫЙ ОРГАН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(наименование главы в новой редакции </w:t>
      </w:r>
      <w:hyperlink r:id="rId90"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38 Контрольно-счетный орган Молотычевского сельсовета Фатежского района</w:t>
      </w:r>
    </w:p>
    <w:p w:rsidR="00446AEC" w:rsidRPr="00120266" w:rsidRDefault="00446AEC" w:rsidP="00120266">
      <w:pPr>
        <w:pStyle w:val="text"/>
        <w:ind w:firstLine="709"/>
        <w:rPr>
          <w:color w:val="000000"/>
        </w:rPr>
      </w:pPr>
      <w:r w:rsidRPr="00120266">
        <w:rPr>
          <w:color w:val="000000"/>
        </w:rPr>
        <w:t>1. Контрольно - счетный орган Молотычевского сельсовета Фатежского района – Ревизионная комиссия Молотычевского сельсовета Фатежского района (далее – Ревизионная комиссия Молотычевского сельсовета Фатежского района) является постоянно действующим органом внешнего муниципального финансового контроля и образуется Собранием депутатов Молотычевского сельсовета Фатежского района.</w:t>
      </w:r>
    </w:p>
    <w:p w:rsidR="00446AEC" w:rsidRPr="00120266" w:rsidRDefault="00446AEC" w:rsidP="00120266">
      <w:pPr>
        <w:pStyle w:val="text"/>
        <w:ind w:firstLine="709"/>
        <w:rPr>
          <w:color w:val="000000"/>
        </w:rPr>
      </w:pPr>
      <w:r w:rsidRPr="00120266">
        <w:rPr>
          <w:color w:val="000000"/>
        </w:rPr>
        <w:t>Ревизионная комиссия Молотычевского сельсовета Фатежского района подотчетна Собранию депутатов Молотычевского сельсовета Фатежского района, обладает организационной и функциональной независимостью и осуществляет свою деятельность самостоятельно.</w:t>
      </w:r>
    </w:p>
    <w:p w:rsidR="00446AEC" w:rsidRPr="00120266" w:rsidRDefault="00446AEC" w:rsidP="00120266">
      <w:pPr>
        <w:pStyle w:val="text"/>
        <w:ind w:firstLine="709"/>
        <w:rPr>
          <w:color w:val="000000"/>
        </w:rPr>
      </w:pPr>
      <w:r w:rsidRPr="00120266">
        <w:rPr>
          <w:color w:val="000000"/>
        </w:rPr>
        <w:t>2. Ревизионная комиссия Молотычевского сельсовета Фатежского района не обладает</w:t>
      </w:r>
      <w:r w:rsidRPr="00120266">
        <w:rPr>
          <w:i/>
          <w:iCs/>
          <w:color w:val="000000"/>
        </w:rPr>
        <w:t xml:space="preserve"> </w:t>
      </w:r>
      <w:r w:rsidRPr="00120266">
        <w:rPr>
          <w:color w:val="000000"/>
        </w:rPr>
        <w:t xml:space="preserve">правами юридического лица. </w:t>
      </w:r>
    </w:p>
    <w:p w:rsidR="00446AEC" w:rsidRPr="00120266" w:rsidRDefault="00446AEC" w:rsidP="00120266">
      <w:pPr>
        <w:pStyle w:val="text"/>
        <w:ind w:firstLine="709"/>
        <w:rPr>
          <w:color w:val="000000"/>
        </w:rPr>
      </w:pPr>
      <w:r w:rsidRPr="00120266">
        <w:rPr>
          <w:color w:val="000000"/>
        </w:rPr>
        <w:t xml:space="preserve">3. Состав и порядок деятельности Ревизионной комиссии Молотычевского сельсовета Фатежского района устанавливается решением Собрания депутатов Молотычевского </w:t>
      </w:r>
      <w:hyperlink r:id="rId91" w:tgtFrame="Logical" w:history="1">
        <w:r w:rsidRPr="00120266">
          <w:rPr>
            <w:rStyle w:val="Hyperlink"/>
          </w:rPr>
          <w:t>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120266">
        <w:rPr>
          <w:color w:val="000000"/>
        </w:rPr>
        <w:t>.</w:t>
      </w:r>
    </w:p>
    <w:p w:rsidR="00446AEC" w:rsidRPr="00120266" w:rsidRDefault="00446AEC" w:rsidP="00120266">
      <w:pPr>
        <w:pStyle w:val="text"/>
        <w:ind w:firstLine="709"/>
        <w:rPr>
          <w:color w:val="000000"/>
        </w:rPr>
      </w:pPr>
      <w:r w:rsidRPr="00120266">
        <w:rPr>
          <w:color w:val="000000"/>
        </w:rPr>
        <w:t>4. Информация о проведенных Ревизионной комиссией Молотычевского сельсовета Фатежского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«Фатежские будни» и размещению на своем официальном сайте в информационно-телекоммуникационной сети Интернет.</w:t>
      </w:r>
    </w:p>
    <w:p w:rsidR="00446AEC" w:rsidRPr="00120266" w:rsidRDefault="00446AEC" w:rsidP="00120266">
      <w:pPr>
        <w:pStyle w:val="text"/>
        <w:ind w:firstLine="709"/>
        <w:rPr>
          <w:color w:val="000000"/>
        </w:rPr>
      </w:pPr>
      <w:r w:rsidRPr="00120266">
        <w:rPr>
          <w:color w:val="000000"/>
        </w:rPr>
        <w:t>5. Органы местного самоуправления Молотычевского сельсовета Фатежского района, муниципальные органы, организации, в отношении которых Ревизионная комиссия Молотычевского сельсовета Фатежского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Молотычевского сельсовета Фатежского района по ее запросам информацию, документы и материалы, необходимые для проведения контрольных и экспертно-аналитических мероприятий.</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Порядок направления Ревизионной комиссией Молотычевского сельсовета Фатежского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b/>
          <w:bCs/>
          <w:i/>
          <w:iCs/>
          <w:sz w:val="24"/>
          <w:szCs w:val="24"/>
        </w:rPr>
      </w:pPr>
      <w:r w:rsidRPr="00120266">
        <w:rPr>
          <w:rFonts w:ascii="Arial" w:hAnsi="Arial" w:cs="Arial"/>
          <w:b/>
          <w:bCs/>
          <w:i/>
          <w:iCs/>
          <w:sz w:val="24"/>
          <w:szCs w:val="24"/>
        </w:rPr>
        <w:t xml:space="preserve">(статья 38 в новой редакции </w:t>
      </w:r>
      <w:hyperlink r:id="rId92"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b/>
          <w:bCs/>
          <w:i/>
          <w:iCs/>
          <w:sz w:val="24"/>
          <w:szCs w:val="24"/>
        </w:rPr>
      </w:pPr>
    </w:p>
    <w:p w:rsidR="00446AEC" w:rsidRPr="00120266" w:rsidRDefault="00446AEC" w:rsidP="00120266">
      <w:pPr>
        <w:pStyle w:val="text"/>
        <w:ind w:firstLine="709"/>
        <w:rPr>
          <w:b/>
          <w:bCs/>
          <w:lang w:eastAsia="ru-RU"/>
        </w:rPr>
      </w:pPr>
      <w:r w:rsidRPr="00120266">
        <w:rPr>
          <w:b/>
          <w:bCs/>
          <w:lang w:eastAsia="ru-RU"/>
        </w:rPr>
        <w:t xml:space="preserve">Статья 38.1. Полномочия Ревизионной комиссии Молотычевского сельсовета Фатежского района </w:t>
      </w:r>
    </w:p>
    <w:p w:rsidR="00446AEC" w:rsidRPr="00120266" w:rsidRDefault="00446AEC" w:rsidP="00120266">
      <w:pPr>
        <w:pStyle w:val="text"/>
        <w:ind w:firstLine="709"/>
        <w:rPr>
          <w:color w:val="000000"/>
        </w:rPr>
      </w:pPr>
      <w:r w:rsidRPr="00120266">
        <w:rPr>
          <w:color w:val="000000"/>
        </w:rPr>
        <w:t>1. К основным полномочиям Ревизионной комиссии Молотычевского сельсовета Фатежского района относятся:</w:t>
      </w:r>
    </w:p>
    <w:p w:rsidR="00446AEC" w:rsidRPr="00120266" w:rsidRDefault="00446AEC" w:rsidP="00120266">
      <w:pPr>
        <w:pStyle w:val="text"/>
        <w:ind w:firstLine="709"/>
        <w:rPr>
          <w:color w:val="000000"/>
        </w:rPr>
      </w:pPr>
      <w:r w:rsidRPr="00120266">
        <w:rPr>
          <w:color w:val="000000"/>
        </w:rPr>
        <w:t>1) контроль за исполнением местного бюджета;</w:t>
      </w:r>
    </w:p>
    <w:p w:rsidR="00446AEC" w:rsidRPr="00120266" w:rsidRDefault="00446AEC" w:rsidP="00120266">
      <w:pPr>
        <w:pStyle w:val="text"/>
        <w:ind w:firstLine="709"/>
        <w:rPr>
          <w:color w:val="000000"/>
        </w:rPr>
      </w:pPr>
      <w:r w:rsidRPr="00120266">
        <w:rPr>
          <w:color w:val="000000"/>
        </w:rPr>
        <w:t>2) экспертиза проектов местного бюджета;</w:t>
      </w:r>
    </w:p>
    <w:p w:rsidR="00446AEC" w:rsidRPr="00120266" w:rsidRDefault="00446AEC" w:rsidP="00120266">
      <w:pPr>
        <w:pStyle w:val="text"/>
        <w:ind w:firstLine="709"/>
        <w:rPr>
          <w:color w:val="000000"/>
        </w:rPr>
      </w:pPr>
      <w:r w:rsidRPr="00120266">
        <w:rPr>
          <w:color w:val="000000"/>
        </w:rPr>
        <w:t>3) внешняя проверка годового отчета об исполнении местного бюджета;</w:t>
      </w:r>
    </w:p>
    <w:p w:rsidR="00446AEC" w:rsidRPr="00120266" w:rsidRDefault="00446AEC" w:rsidP="00120266">
      <w:pPr>
        <w:pStyle w:val="text"/>
        <w:ind w:firstLine="709"/>
        <w:rPr>
          <w:color w:val="000000"/>
        </w:rPr>
      </w:pPr>
      <w:r w:rsidRPr="00120266">
        <w:rPr>
          <w:color w:val="000000"/>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46AEC" w:rsidRPr="00120266" w:rsidRDefault="00446AEC" w:rsidP="00120266">
      <w:pPr>
        <w:pStyle w:val="text"/>
        <w:ind w:firstLine="709"/>
        <w:rPr>
          <w:color w:val="000000"/>
        </w:rPr>
      </w:pPr>
      <w:r w:rsidRPr="00120266">
        <w:rPr>
          <w:color w:val="000000"/>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446AEC" w:rsidRPr="00120266" w:rsidRDefault="00446AEC" w:rsidP="00120266">
      <w:pPr>
        <w:pStyle w:val="text"/>
        <w:ind w:firstLine="709"/>
        <w:rPr>
          <w:color w:val="000000"/>
        </w:rPr>
      </w:pPr>
      <w:r w:rsidRPr="00120266">
        <w:rPr>
          <w:color w:val="00000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46AEC" w:rsidRPr="00120266" w:rsidRDefault="00446AEC" w:rsidP="00120266">
      <w:pPr>
        <w:pStyle w:val="text"/>
        <w:ind w:firstLine="709"/>
        <w:rPr>
          <w:color w:val="000000"/>
        </w:rPr>
      </w:pPr>
      <w:r w:rsidRPr="00120266">
        <w:rPr>
          <w:color w:val="00000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446AEC" w:rsidRPr="00120266" w:rsidRDefault="00446AEC" w:rsidP="00120266">
      <w:pPr>
        <w:pStyle w:val="text"/>
        <w:ind w:firstLine="709"/>
        <w:rPr>
          <w:color w:val="000000"/>
        </w:rPr>
      </w:pPr>
      <w:r w:rsidRPr="00120266">
        <w:rPr>
          <w:color w:val="000000"/>
        </w:rPr>
        <w:t>8) анализ бюджетного процесса в муниципальном образовании и подготовка предложений, направленных на его совершенствование;</w:t>
      </w:r>
    </w:p>
    <w:p w:rsidR="00446AEC" w:rsidRPr="00120266" w:rsidRDefault="00446AEC" w:rsidP="00120266">
      <w:pPr>
        <w:pStyle w:val="text"/>
        <w:ind w:firstLine="709"/>
        <w:rPr>
          <w:color w:val="000000"/>
        </w:rPr>
      </w:pPr>
      <w:r w:rsidRPr="00120266">
        <w:rPr>
          <w:color w:val="000000"/>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Молотычевского сельсовета Фатежского района и Главе Молотычевского сельсовета Фатежского района»;</w:t>
      </w:r>
    </w:p>
    <w:p w:rsidR="00446AEC" w:rsidRPr="00120266" w:rsidRDefault="00446AEC" w:rsidP="00120266">
      <w:pPr>
        <w:pStyle w:val="text"/>
        <w:ind w:firstLine="709"/>
        <w:rPr>
          <w:color w:val="000000"/>
        </w:rPr>
      </w:pPr>
      <w:r w:rsidRPr="00120266">
        <w:rPr>
          <w:color w:val="000000"/>
        </w:rPr>
        <w:t>10) участие в пределах полномочий в мероприятиях, направленных на противодействие коррупции;</w:t>
      </w:r>
    </w:p>
    <w:p w:rsidR="00446AEC" w:rsidRPr="00120266" w:rsidRDefault="00446AEC" w:rsidP="00120266">
      <w:pPr>
        <w:pStyle w:val="text"/>
        <w:ind w:firstLine="709"/>
        <w:rPr>
          <w:color w:val="000000"/>
        </w:rPr>
      </w:pPr>
      <w:r w:rsidRPr="00120266">
        <w:rPr>
          <w:color w:val="000000"/>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2. Собрание депутатов Молотычевского сельсовета Фатежского района вправе заключать соглашения с Представительным Собранием Фатежского района Курской области о передаче контрольно-счетному органу Фатежского района полномочий ревизионной комиссии Молотычевского сельсовета Фатежского района по осуществлению внешнего муниципального финансового контроля.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(статья 38-1 введена </w:t>
      </w:r>
      <w:hyperlink r:id="rId93"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ГЛАВА 8. МУНИЦИПАЛЬНАЯ СЛУЖБА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39. Условия и порядок прохождения муниципальной службы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2. На муниципальных служащих распространяется действие трудового законодательства с особенностями, предусмотренными </w:t>
      </w:r>
      <w:hyperlink r:id="rId94" w:history="1">
        <w:r w:rsidRPr="00120266">
          <w:rPr>
            <w:rStyle w:val="Hyperlink"/>
            <w:rFonts w:ascii="Arial" w:hAnsi="Arial" w:cs="Arial"/>
            <w:sz w:val="24"/>
            <w:szCs w:val="24"/>
          </w:rPr>
          <w:t>Федеральным законом № 25-ФЗ от 02.03.2007 г. «О муниципальной службе в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Лица, исполняющие обязанности по техническому обеспечению деятельности органов местного самоуправления Молотычевского сельсовета Фатежского района, избирательной комиссии Молотычевского сельсовета Фатежского района, не замещают должности муниципальной службы и не являются муниципальными служащими.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40. Статус муниципального служащего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В связи с прохождением муниципальной службы муниципальному служащему запрещается: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Курской области, ему не поручено участвовать в управлении этой организацией;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замещать должности муниципальной службы в случае: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б) избрания или назначения на муниципальную должность;</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заниматься предпринимательской деятельностью;</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быть поверенным или представителем по делам третьих лиц в органе местного самоуправления, избирательной комиссии Молотычевского сельсовета Фатежского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Молотычевского сельсовета Фатежского района, в которых он замещает должность муниципальной службы, за исключением случаев, установленных </w:t>
      </w:r>
      <w:hyperlink r:id="rId95" w:history="1">
        <w:r w:rsidRPr="00120266">
          <w:rPr>
            <w:rStyle w:val="Hyperlink"/>
            <w:rFonts w:ascii="Arial" w:hAnsi="Arial" w:cs="Arial"/>
            <w:sz w:val="24"/>
            <w:szCs w:val="24"/>
          </w:rPr>
          <w:t>Гражданским кодексом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5 в редакции </w:t>
      </w:r>
      <w:hyperlink r:id="rId96"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Молотычевского сельсовета Фатежского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9) допускать публичные высказывания, суждения и оценки, в том числе в средствах массовой информации, в отношении органа местного самоуправления, избирательной комиссии Молотычевского сельсовета Фатежского района и их руководителей, если это не входит в его должностные обязанности;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10) принимать без письменного разрешения Главы Молотычевского сельсовета Фатежского района награды, почетные и специальные звания (за исключением научных) иностранных государств, международных организаций, </w:t>
      </w:r>
      <w:r w:rsidRPr="00120266">
        <w:rPr>
          <w:rFonts w:ascii="Arial" w:hAnsi="Arial" w:cs="Arial"/>
          <w:color w:val="000000"/>
          <w:sz w:val="24"/>
          <w:szCs w:val="24"/>
        </w:rPr>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10 в редакции </w:t>
      </w:r>
      <w:hyperlink r:id="rId97"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14) прекращать исполнение должностных обязанностей в целях урегулирования трудового спора;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граждан и лиц без гражданства, если иное не предусмотрено международным договором Российской Федерации.</w:t>
      </w:r>
    </w:p>
    <w:p w:rsidR="00446AEC" w:rsidRPr="00120266" w:rsidRDefault="00446AEC" w:rsidP="00120266">
      <w:pPr>
        <w:autoSpaceDE w:val="0"/>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 xml:space="preserve">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8" w:history="1">
        <w:r w:rsidRPr="00120266">
          <w:rPr>
            <w:rStyle w:val="Hyperlink"/>
            <w:rFonts w:ascii="Arial" w:hAnsi="Arial" w:cs="Arial"/>
            <w:color w:val="000000"/>
            <w:sz w:val="24"/>
            <w:szCs w:val="24"/>
          </w:rPr>
          <w:t>порядке</w:t>
        </w:r>
      </w:hyperlink>
      <w:r w:rsidRPr="00120266">
        <w:rPr>
          <w:rFonts w:ascii="Arial" w:hAnsi="Arial" w:cs="Arial"/>
          <w:color w:val="000000"/>
          <w:sz w:val="24"/>
          <w:szCs w:val="24"/>
        </w:rPr>
        <w:t>, устанавливаемом нормативными правовыми актами Российской Федерации.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(части 4 и 5 введены </w:t>
      </w:r>
      <w:hyperlink r:id="rId99"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41. Порядок передачи муниципальными служащими Молотычевского сельсовета Фатежского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Муниципальные служащие Молотычевского сельсовета Фатежского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увольнением муниципального служащего с муниципальной службы в соответствии с законодательством Российской Федерации.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(абзац 2 введен </w:t>
      </w:r>
      <w:hyperlink r:id="rId100"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В течение трех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частью 1 настоящей статьи муниципальные служащие Молотычевского сельсовета Фатежского района обязаны предоставить копию заключенного договора доверительного управления в кадровую службу Администрации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42. Реестр муниципальных служащих 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В Молотычевском сельсовете Фатежского района ведется реестр муниципальных служащих.</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Муниципальный служащий, уволенный с муниципальной службы, исключается из реестра муниципальных служащих в день увольнения.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Порядок ведения реестра муниципальных служащих утверждается решением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43. Пенсионное обеспечение муниципального служащего Молотычевского сельсовета Фатежского района и членов его семьи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ГЛАВА 9. ЭКОНОМИЧЕСКАЯ ОСНОВА МЕСТНОГО САМОУПРАВЛЕНИЯ</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44. Экономическая основа местного самоуправления</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«Молотычевский сельсовет» Фатежского района Курской области.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45. Местный бюджет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Молотычевский сельсовет Фатежского района имеет собственный бюджет (местный бюджет).</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Местный бюджет разрабатывается и утверждается в форме решения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3. Формирование, утверждение, исполнение местного бюджета и контроль за его исполнением осуществляется органами местного самоуправления самостоятельно с соблюдением требований, установленных </w:t>
      </w:r>
      <w:hyperlink r:id="rId101" w:history="1">
        <w:r w:rsidRPr="00120266">
          <w:rPr>
            <w:rStyle w:val="Hyperlink"/>
            <w:rFonts w:ascii="Arial" w:hAnsi="Arial" w:cs="Arial"/>
            <w:sz w:val="24"/>
            <w:szCs w:val="24"/>
          </w:rPr>
          <w:t>Бюджетным кодексом Российской Федерации</w:t>
        </w:r>
      </w:hyperlink>
      <w:r w:rsidRPr="00120266">
        <w:rPr>
          <w:rFonts w:ascii="Arial" w:hAnsi="Arial" w:cs="Arial"/>
          <w:sz w:val="24"/>
          <w:szCs w:val="24"/>
        </w:rPr>
        <w:t xml:space="preserve"> и </w:t>
      </w:r>
      <w:hyperlink r:id="rId102"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 а также принимаемыми в соответствие с ними законами Курской области.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Решения Собрания депутатов Молотычевского сельсовета Фатежского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Молотычевского сельсовета Фатежского района только по инициативе Главы Молотычевского сельсовета Фатежского района или при наличии заключения Главы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Проект местного бюджета составляется в порядке, установленном Администрацией Молотычевского сельсовета Фатежского района, в соответствии с </w:t>
      </w:r>
      <w:hyperlink r:id="rId103" w:history="1">
        <w:r w:rsidRPr="00120266">
          <w:rPr>
            <w:rStyle w:val="Hyperlink"/>
            <w:rFonts w:ascii="Arial" w:hAnsi="Arial" w:cs="Arial"/>
            <w:sz w:val="24"/>
            <w:szCs w:val="24"/>
          </w:rPr>
          <w:t>Бюджетным Кодексом Российской Федерации</w:t>
        </w:r>
      </w:hyperlink>
      <w:r w:rsidRPr="00120266">
        <w:rPr>
          <w:rFonts w:ascii="Arial" w:hAnsi="Arial" w:cs="Arial"/>
          <w:sz w:val="24"/>
          <w:szCs w:val="24"/>
        </w:rPr>
        <w:t xml:space="preserve"> и принимаемыми с соблюдением его требований муниципальными правовыми актами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Срок внесения проекта местного бюджета Главой Молотычевского сельсовета Фатежского района в Собрание депутатов Молотычевского сельсовета Фатежского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Молотычевского сельсовета Фатежского района в соответствии с </w:t>
      </w:r>
      <w:hyperlink r:id="rId104" w:history="1">
        <w:r w:rsidRPr="00120266">
          <w:rPr>
            <w:rStyle w:val="Hyperlink"/>
            <w:rFonts w:ascii="Arial" w:hAnsi="Arial" w:cs="Arial"/>
            <w:sz w:val="24"/>
            <w:szCs w:val="24"/>
          </w:rPr>
          <w:t>Бюджетным кодексом Российской Федерации</w:t>
        </w:r>
      </w:hyperlink>
      <w:r w:rsidRPr="00120266">
        <w:rPr>
          <w:rFonts w:ascii="Arial" w:hAnsi="Arial" w:cs="Arial"/>
          <w:sz w:val="24"/>
          <w:szCs w:val="24"/>
        </w:rPr>
        <w:t xml:space="preserve"> и иными федеральными законами.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Проект местного бюджета и отчет о его исполнении должны выноситься на публичные слушания, в порядке определенном настоящим Уставом.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Молотычевского сельсовета Фатежского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46. Доходы и расходы местного бюджета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Доходы местного бюджета Молотычевского сельсовета Фатежского района формируются за счет налоговых и неналоговых доходов, безвозмездных поступлений в бюджет Молотычевского сельсовета Фатежского района, осуществляемых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(абзац 1 в новой редакции </w:t>
      </w:r>
      <w:hyperlink r:id="rId105"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Федерацией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47. Составление проекта бюджета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Составление проекта бюджета Молотычевского сельсовета Фатежского района Курской области – исключительная прерогатива Администрации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Непосредственное составление проекта бюджета Молотычевского сельсовета Фатежского района осуществляет Администрация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В случае если проект бюджета составляется и утверждается на очередной финансовый год, муниципальным правовым актом Собрания депутатов Молотычевского сельсовета Фатежского района могут быть предусмотрены разработка и утверждение среднесрочного финансового плана поселения.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Составлению проекта бюджета Молотычевского сельсовета Фатежского района должны предшествовать подготовка следующих документов, на которых основывается составление бюджета: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прогноза социально-экономического развития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основных направлений бюджетной, налоговой политики Молотычевского сельсовета Фатежского района на очередной финансовый год.</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В целях своевременного и качественного составления проекта бюджета Администрация Молотычевского сельсовета Фатежского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48. Порядок внесения проекта решения о бюджете на рассмотрение Собрания депутатов Молотычевского сельсовета Фатежского района и его рассмотрение</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Администрация Молотычевского сельсовета Фатежского района вносит проект решения о бюджете на очередной финансовый год на рассмотрение Собрания депутатов Молотычевского сельсовета Фатежского района не позднее 15 ноября текущего года.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2. Одновременно с проектом решения о бюджете Собранию депутатов Молотычевского сельсовета Фатежского района представляются документы и материалы, определенные статьей 184.2 </w:t>
      </w:r>
      <w:hyperlink r:id="rId106" w:history="1">
        <w:r w:rsidRPr="00120266">
          <w:rPr>
            <w:rStyle w:val="Hyperlink"/>
            <w:rFonts w:ascii="Arial" w:hAnsi="Arial" w:cs="Arial"/>
            <w:sz w:val="24"/>
            <w:szCs w:val="24"/>
          </w:rPr>
          <w:t>Бюджетного Кодекса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Собрание депутатов Молотычевского сельсовета Фатежского района рассматривает проект решения о бюджете в двух чтениях.</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4. Порядок рассмотрения проекта решения о местном бюджете определяется муниципальным правовым актом Собрания депутатов Молотычевского сельсовета Фатежского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Бюджетным кодексом Российской Федерации и (или) решением о местном бюджете), а также утверждение указанным решением показателей и характеристик (приложений) в соответствии со статьей 184.1 </w:t>
      </w:r>
      <w:hyperlink r:id="rId107" w:history="1">
        <w:r w:rsidRPr="00120266">
          <w:rPr>
            <w:rStyle w:val="Hyperlink"/>
            <w:rFonts w:ascii="Arial" w:hAnsi="Arial" w:cs="Arial"/>
            <w:sz w:val="24"/>
            <w:szCs w:val="24"/>
          </w:rPr>
          <w:t>Бюджетного кодекса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49. Исполнение местного бюджета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 Исполнение местного бюджета производится в соответствии с </w:t>
      </w:r>
      <w:hyperlink r:id="rId108" w:history="1">
        <w:r w:rsidRPr="00120266">
          <w:rPr>
            <w:rStyle w:val="Hyperlink"/>
            <w:rFonts w:ascii="Arial" w:hAnsi="Arial" w:cs="Arial"/>
            <w:sz w:val="24"/>
            <w:szCs w:val="24"/>
          </w:rPr>
          <w:t>Бюджетным кодексом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Руководитель финансового органа Администрации Молотычевского сельсовета Фатежского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Правительством Российской Федерации.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3. Кассовое обслуживание исполнения бюджета муниципального образования осуществляется в порядке, установленном </w:t>
      </w:r>
      <w:hyperlink r:id="rId109" w:history="1">
        <w:r w:rsidRPr="00120266">
          <w:rPr>
            <w:rStyle w:val="Hyperlink"/>
            <w:rFonts w:ascii="Arial" w:hAnsi="Arial" w:cs="Arial"/>
            <w:sz w:val="24"/>
            <w:szCs w:val="24"/>
          </w:rPr>
          <w:t>Бюджетным кодексом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50. Бюджетная отчетность об исполнении бюджета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Бюджетная отчетность Молотычевского сельсовета Фатежского района является годовой. Отчет об исполнении является ежеквартальным.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Бюджетная отчетность представляется Администрацией Молотычевского сельсовета Фатежского района в Администрацию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Отчет об исполнении бюджета Молотычевского сельсовета Фатежского района за первый квартал, полугодие и девять месяцев текущего финансового года утверждается Администрацией Молотычевского сельсовета Фатежского района и направляется на рассмотрение Собранию депутатов Молотычевского сельсовета Фатежского района и Ревизионной комиссии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(часть 3 в редакции </w:t>
      </w:r>
      <w:hyperlink r:id="rId110"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Годовой отчет об исполнении бюджета Молотычевского сельсовета Фатежского района подлежит утверждению решением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Годовой отчет об исполнении бюджета до его рассмотрения в Собрании депутатов Молотычевского сельсовета Фатежского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Внешняя проверка годового отчета об исполнении местного бюджета осуществляется ревизионной комиссией Молотычевского сельсовета Фатежского района, сформированной Собранием депутатов Молотычевского сельсовета Фатежского района в порядке, установленном решением Собрания депутатов Молотычевского сельсовета Фатежского района с соблюдением требований </w:t>
      </w:r>
      <w:hyperlink r:id="rId111" w:history="1">
        <w:r w:rsidRPr="00120266">
          <w:rPr>
            <w:rStyle w:val="Hyperlink"/>
            <w:rFonts w:ascii="Arial" w:hAnsi="Arial" w:cs="Arial"/>
            <w:sz w:val="24"/>
            <w:szCs w:val="24"/>
          </w:rPr>
          <w:t>Бюджетного кодекса</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Ревизионная комиссия Молотычевского сельсовета Фатежского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Заключение на годовой отчет об исполнении бюджета представляется ревизионной комиссией Молотычевского сельсовета Фатежского района Собранию депутатов Молотычевского сельсовета Фатежского района с одновременным направлением в Администрацию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5. Порядок представления, рассмотрения и утверждения годового отчета об исполнении бюджета устанавливается Собранием депутатов Молотычевского сельсовета Фатежского района в соответствии с положениями </w:t>
      </w:r>
      <w:hyperlink r:id="rId112" w:history="1">
        <w:r w:rsidRPr="00120266">
          <w:rPr>
            <w:rStyle w:val="Hyperlink"/>
            <w:rFonts w:ascii="Arial" w:hAnsi="Arial" w:cs="Arial"/>
            <w:sz w:val="24"/>
            <w:szCs w:val="24"/>
          </w:rPr>
          <w:t>Бюджетного кодекса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По результатам рассмотрения годового отчета об исполнении бюджета Собрание депутатов Молотычевского сельсовета Фатежского района принимает решение об утверждении либо отклонении решения об исполнении бюджета.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В случае отклонения Собранием депутатов Молотычевского сельсовета Фатежского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Годовой отчет об исполнении местного бюджета представляется в Собрание депутатов Молотычевского сельсовета Фатежского района не позднее 1 мая текущего года.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113" w:history="1">
        <w:r w:rsidRPr="00120266">
          <w:rPr>
            <w:rStyle w:val="Hyperlink"/>
            <w:rFonts w:ascii="Arial" w:hAnsi="Arial" w:cs="Arial"/>
            <w:sz w:val="24"/>
            <w:szCs w:val="24"/>
          </w:rPr>
          <w:t>Бюджетным кодексом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51. Муниципальное имущество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В собственности Молотычевского сельсовета Фатежского района может находиться: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 указанное в части 2 настоящей статьи имущество, предназначенное для решения установленных </w:t>
      </w:r>
      <w:hyperlink r:id="rId114"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 xml:space="preserve"> вопросов местного значения;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переданных их в порядке, предусмотренном частью 4 статьи 15 </w:t>
      </w:r>
      <w:hyperlink r:id="rId115" w:history="1">
        <w:r w:rsidRPr="00120266">
          <w:rPr>
            <w:rStyle w:val="Hyperlink"/>
            <w:rFonts w:ascii="Arial" w:hAnsi="Arial" w:cs="Arial"/>
            <w:sz w:val="24"/>
            <w:szCs w:val="24"/>
          </w:rPr>
          <w:t>Федерального закона «Об общих принципах организации местного самоуправления в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В собственности Молотычевского сельсовета Фатежского района могут находиться: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автомобильные дороги местного значения в границах населенных пунктов Молотычевского сельсовета Фатежского района, а также имущество, предназначенное для обслуживания таких автомобильных дорог;</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2.1) имущество, предназначенное для организации охраны общественного порядка в границах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2.1 введен </w:t>
      </w:r>
      <w:hyperlink r:id="rId116"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3) жилищный фонд социального использования для обеспечения малоимущих граждан, проживающих в Молотычевском сельсовете Фатежского района и нуждающихся в </w:t>
      </w:r>
      <w:r w:rsidRPr="00120266">
        <w:rPr>
          <w:rFonts w:ascii="Arial" w:hAnsi="Arial" w:cs="Arial"/>
          <w:color w:val="000000"/>
          <w:sz w:val="24"/>
          <w:szCs w:val="24"/>
        </w:rPr>
        <w:t>жилых помещениях</w:t>
      </w:r>
      <w:r w:rsidRPr="00120266">
        <w:rPr>
          <w:rFonts w:ascii="Arial" w:hAnsi="Arial" w:cs="Arial"/>
          <w:sz w:val="24"/>
          <w:szCs w:val="24"/>
        </w:rPr>
        <w:t>, жилыми помещениями на условиях договора социального найма, а также имущество, необходимое для содержания муниципального жилищного фонда;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3 в редакции </w:t>
      </w:r>
      <w:hyperlink r:id="rId117"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пассажирский транспорт и другое имущество, предназначенные для транспортного обслуживания населения в границах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имущество, предназначенное для предупреждения и ликвидации последствий чрезвычайных ситуаций в границах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6) имущество, предназначенное для обеспечения первичных мер пожарной безопасности;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(пункт 6 в новой редакции </w:t>
      </w:r>
      <w:hyperlink r:id="rId118"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имущество библиотек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имущество, предназначенное для организации досуга и обеспечения жителей Молотычевского сельсовета Фатежского района услугами организаций культуры;</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10) имущество, предназначенное для развития на территории Молотычевского сельсовета Фатежского района физической культуры и массового спорта;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11) имущество, предназначенное для организации благоустройства и озеленения территории Молотычевского сельсовета Фатежского района, в том числе для обустройства мест общего пользования и мест массового отдыха населения;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12) имущество, предназначенное для сбора и вывоза бытовых отходов и мусора;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13) имущество, включая земельные участки, предназначенные для организации ритуальных услуг и содержания мест захоронения;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15) земельные участки, отнесенные к муниципальной собственности Молотычевского сельсовета Фатежского района в соответствии с федеральными законами;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16) пруды, обводненные карьеры на территории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18) имущество, предназначенное для организации защиты населения и территории Молотычевского сельсовета Фатежского района от чрезвычайных ситуаций природного и техногенного характера;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19) имущество, предназначенное для обеспечения безопасности людей на водных объектах, охраны их жизни и здоровья;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20) имущество, предназначенное для развития малого и среднего предпринимательства в Молотычевском сельсовете Фатежского района, в том числе для формирования и развития инфраструктуры поддержки субъектов малого и среднего предпринимательства;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2.1. В собственности Молотычевского сельсовета Фатежского района может находиться иное имущество, необходимое для осуществления полномочий по решению вопросов местного значения поселений.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(часть 2.1 введена </w:t>
      </w:r>
      <w:hyperlink r:id="rId119"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52. Порядок владения, пользования и распоряжения муниципальным имуществом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 Органы местного самоуправления от имени Молотычевского сельсовета Фатежского района самостоятельно владеют, пользуются и распоряжаются муниципальным имуществом в соответствии с </w:t>
      </w:r>
      <w:hyperlink r:id="rId120" w:history="1">
        <w:r w:rsidRPr="00120266">
          <w:rPr>
            <w:rStyle w:val="Hyperlink"/>
            <w:rFonts w:ascii="Arial" w:hAnsi="Arial" w:cs="Arial"/>
            <w:sz w:val="24"/>
            <w:szCs w:val="24"/>
          </w:rPr>
          <w:t>Конституцией Российской Федерации</w:t>
        </w:r>
      </w:hyperlink>
      <w:r w:rsidRPr="00120266">
        <w:rPr>
          <w:rFonts w:ascii="Arial" w:hAnsi="Arial" w:cs="Arial"/>
          <w:sz w:val="24"/>
          <w:szCs w:val="24"/>
        </w:rPr>
        <w:t>, федеральными законами и принимаемыми в соответствии сними нормативными правовыми актами органов местного самоуправления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 2. Органы местного самоуправления Молотычевского сельсовета Фатежского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Порядок управления и распоряжения муниципальным имуществом Молотычевского сельсовета Фатежского района устанавливается решением Собрания депутатов Молотычевского сельсовета Фатежского района в соответствии с федеральными законами.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Доходы от использования и продажи имущества, находящегося в муниципальной собственности Молотычевского сельсовета Фатежского района, после уплаты налогов и сборов, предусмотренных законодательством о налогах и сборах, за исключением имущества автономных учреждений, а также имущества муниципальных унитарных предприятий, в том числе казенных, поступают в местный бюджет.</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 5. Органы местного самоуправления Молотычевского сельсовета Фатежского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autoSpaceDE w:val="0"/>
        <w:spacing w:after="0" w:line="240" w:lineRule="auto"/>
        <w:ind w:firstLine="709"/>
        <w:jc w:val="both"/>
        <w:rPr>
          <w:rFonts w:ascii="Arial" w:hAnsi="Arial" w:cs="Arial"/>
          <w:b/>
          <w:bCs/>
          <w:sz w:val="24"/>
          <w:szCs w:val="24"/>
        </w:rPr>
      </w:pPr>
      <w:r w:rsidRPr="00120266">
        <w:rPr>
          <w:rFonts w:ascii="Arial" w:hAnsi="Arial" w:cs="Arial"/>
          <w:b/>
          <w:bCs/>
          <w:sz w:val="24"/>
          <w:szCs w:val="24"/>
        </w:rPr>
        <w:t xml:space="preserve">Статья 52.1. Приватизация муниципального имущества Молотычевского сельсовета Фатежского района </w:t>
      </w:r>
    </w:p>
    <w:p w:rsidR="00446AEC" w:rsidRPr="00120266" w:rsidRDefault="00446AEC" w:rsidP="00120266">
      <w:pPr>
        <w:autoSpaceDE w:val="0"/>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1. Порядок и условия приватизации муниципального имущества определяются решением Собрания депутатов Молотычевского сельсовета Фатежского района в соответствии с федеральными законами.</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2. Доходы от использования и приватизации муниципального имущества поступают в местный бюджет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(статья 52.1 введена </w:t>
      </w:r>
      <w:hyperlink r:id="rId121"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pStyle w:val="ConsPlusNormal"/>
        <w:ind w:firstLine="709"/>
        <w:jc w:val="both"/>
        <w:rPr>
          <w:b/>
          <w:bCs/>
          <w:sz w:val="24"/>
          <w:szCs w:val="24"/>
        </w:rPr>
      </w:pPr>
      <w:r w:rsidRPr="00120266">
        <w:rPr>
          <w:b/>
          <w:bCs/>
          <w:sz w:val="24"/>
          <w:szCs w:val="24"/>
        </w:rPr>
        <w:t>Статья 52.2. Отношения органов местного самоуправления Молотычевского сельсовета Фатежского района с муниципальными предприятиями и учреждениями</w:t>
      </w:r>
    </w:p>
    <w:p w:rsidR="00446AEC" w:rsidRPr="00120266" w:rsidRDefault="00446AEC" w:rsidP="00120266">
      <w:pPr>
        <w:pStyle w:val="ConsPlusNormal"/>
        <w:ind w:firstLine="709"/>
        <w:jc w:val="both"/>
        <w:rPr>
          <w:color w:val="000000"/>
          <w:sz w:val="24"/>
          <w:szCs w:val="24"/>
        </w:rPr>
      </w:pPr>
      <w:r w:rsidRPr="00120266">
        <w:rPr>
          <w:color w:val="000000"/>
          <w:sz w:val="24"/>
          <w:szCs w:val="24"/>
        </w:rPr>
        <w:t>1. Муниципальное образование «Молотычевский сельсовет» Фатежского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«Молотычевский сельсовет» Фатежского района функции и полномочия учредителя в отношении муниципальных предприятий и учреждений, созданных муниципальным образованием «Молотычевский сельсовет» Фатежского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Молотычевского сельсовета Фатежского района.</w:t>
      </w:r>
    </w:p>
    <w:p w:rsidR="00446AEC" w:rsidRPr="00120266" w:rsidRDefault="00446AEC" w:rsidP="00120266">
      <w:pPr>
        <w:pStyle w:val="text"/>
        <w:ind w:firstLine="709"/>
        <w:rPr>
          <w:color w:val="000000"/>
        </w:rPr>
      </w:pPr>
      <w:r w:rsidRPr="00120266">
        <w:rPr>
          <w:color w:val="000000"/>
        </w:rPr>
        <w:t>2. Учредителем муниципальных предприятий и учреждений от имени Молотычевского сельсовета Фатежского района выступает Администрация Молотычевского сельсовета Фатежского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3. Администрация Молотычевского сельсовета Фатежского района, осуществляющая функции и полномочия учредителя от имени муниципального образования «Молотычевский сельсовет» Фатежского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(статья 52.2 введена </w:t>
      </w:r>
      <w:hyperlink r:id="rId122" w:tgtFrame="Logical" w:history="1">
        <w:r w:rsidRPr="00120266">
          <w:rPr>
            <w:rStyle w:val="Hyperlink"/>
            <w:rFonts w:ascii="Arial" w:hAnsi="Arial" w:cs="Arial"/>
            <w:b/>
            <w:bCs/>
            <w:i/>
            <w:iCs/>
            <w:sz w:val="24"/>
            <w:szCs w:val="24"/>
          </w:rPr>
          <w:t>Решением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53. Муниципальные заимствования</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 Молотычевский сельсовет Фатежского района вправе осуществлять муниципальные заимствования, в том числе путем выпуска муниципальных ценных бумаг, в соответствии с </w:t>
      </w:r>
      <w:hyperlink r:id="rId123" w:history="1">
        <w:r w:rsidRPr="00120266">
          <w:rPr>
            <w:rStyle w:val="Hyperlink"/>
            <w:rFonts w:ascii="Arial" w:hAnsi="Arial" w:cs="Arial"/>
            <w:sz w:val="24"/>
            <w:szCs w:val="24"/>
          </w:rPr>
          <w:t>Бюджетным кодексом Российской Федерации</w:t>
        </w:r>
      </w:hyperlink>
      <w:r w:rsidRPr="00120266">
        <w:rPr>
          <w:rFonts w:ascii="Arial" w:hAnsi="Arial" w:cs="Arial"/>
          <w:sz w:val="24"/>
          <w:szCs w:val="24"/>
        </w:rPr>
        <w:t xml:space="preserve"> и настоящим Уставом.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От имени Молотычевского сельсовета Фатежского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Порядок предоставления муниципальных гарантий за счет средств бюджета Молотычевского сельсовета Фатежского района утверждается Собранием депутатов Молотычевского сельсовета Фатежского района соответствии с законодательством Российской Федерации.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Решением Собрания депутатов Молотычевского сельсовета Фатежского района в соответствии с требованиями федеральных законов устанавливается порядок осуществления функций эмитента ценных бумаг Молотычевского сельсовета Фатежского района Администрацией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Управление муниципальным долгом осуществляется Администрацией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54. Муниципальный заказ</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 Размещение заказов на поставки товаров, выполнение работ, оказание услуг для муниципальных нужд осуществляется в порядке, предусмотренном </w:t>
      </w:r>
      <w:hyperlink r:id="rId124" w:history="1">
        <w:r w:rsidRPr="00120266">
          <w:rPr>
            <w:rStyle w:val="Hyperlink"/>
            <w:rFonts w:ascii="Arial" w:hAnsi="Arial" w:cs="Arial"/>
            <w:sz w:val="24"/>
            <w:szCs w:val="24"/>
          </w:rPr>
          <w:t>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Муниципальный заказ на поставки товаров, выполнение работ и оказание услуг оплачивается за счет средств местного бюджета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Порядок формирования обеспечения, размещения, исполнения и контроля за исполнением муниципального заказа устанавливается решением Собрания депутатов Молотычевского сельсовета Фатежского района в соответствии с федеральными законами и иными нормативными правовыми актами Российской Федерации.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55. Ответственность органов местного самоуправления Молотычевского сельсовета Фатежского района и должностных лиц местного самоуправления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Органы местного самоуправления Молотычевского сельсовета Фатежского района и должностные лица местного самоуправления Молотычевского сельсовета Фатежского района несут ответственность перед населением Молотычевского сельсовета Фатежского района, государством, физическими и юридическими лицами в соответствии с федеральными законами.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56. Ответственность органов местного самоуправления Молотычевского сельсовета Фатежского района, депутатов Собрания депутатов Молотычевского сельсовета Фатежского района, членов выборных органов местного самоуправления Молотычевского сельсовета Фатежского района, выборных должностных лиц местного самоуправления Молотычевского сельсовета Фатежского района перед населением</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 Основания наступления ответственности органов местного самоуправления Молотычевского сельсовета Фатежского района, </w:t>
      </w:r>
      <w:r w:rsidRPr="00120266">
        <w:rPr>
          <w:rFonts w:ascii="Arial" w:hAnsi="Arial" w:cs="Arial"/>
          <w:color w:val="000000"/>
          <w:sz w:val="24"/>
          <w:szCs w:val="24"/>
        </w:rPr>
        <w:t>депутатов Собрания депутатов Молотычевского сельсовета Фатежского района</w:t>
      </w:r>
      <w:r w:rsidRPr="00120266">
        <w:rPr>
          <w:rFonts w:ascii="Arial" w:hAnsi="Arial" w:cs="Arial"/>
          <w:sz w:val="24"/>
          <w:szCs w:val="24"/>
        </w:rPr>
        <w:t xml:space="preserve">, членов выборных органов местного самоуправления Молотычевского сельсовета Фатежского района, выборных должностных лиц местного самоуправления Молотычевского сельсовета Фатежского района перед населением и порядок решения соответствующих вопросов определяются настоящим Уставом в соответствии с </w:t>
      </w:r>
      <w:hyperlink r:id="rId125"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2. Население Молотычевского сельсовета Фатежского района вправе отозвать </w:t>
      </w:r>
      <w:r w:rsidRPr="00120266">
        <w:rPr>
          <w:rFonts w:ascii="Arial" w:hAnsi="Arial" w:cs="Arial"/>
          <w:color w:val="000000"/>
          <w:sz w:val="24"/>
          <w:szCs w:val="24"/>
        </w:rPr>
        <w:t>депутатов Собрания депутатов Молотычевского сельсовета Фатежского района</w:t>
      </w:r>
      <w:r w:rsidRPr="00120266">
        <w:rPr>
          <w:rFonts w:ascii="Arial" w:hAnsi="Arial" w:cs="Arial"/>
          <w:sz w:val="24"/>
          <w:szCs w:val="24"/>
        </w:rPr>
        <w:t xml:space="preserve">, членов выборных органов местного самоуправления Молотычевского сельсовета Фатежского района, выборных должностных лиц местного самоуправления Молотычевского сельсовета Фатежского района в соответствии с </w:t>
      </w:r>
      <w:hyperlink r:id="rId126" w:history="1">
        <w:r w:rsidRPr="00120266">
          <w:rPr>
            <w:rStyle w:val="Hyperlink"/>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120266">
        <w:rPr>
          <w:rFonts w:ascii="Arial" w:hAnsi="Arial" w:cs="Arial"/>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(статья 56 в редакции </w:t>
      </w:r>
      <w:hyperlink r:id="rId127"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57. Ответственность органов местного самоуправления Молотычевского сельсовета Фатежского района и должностных лиц местного самоуправления Молотычевского сельсовета Фатежского района перед государством</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В соответствии с федеральным законодательством, ответственность органов местного самоуправления Молотычевского сельсовета Фатежского района и должностных лиц местного самоуправления Молотычевского сельсовета Фатежского района перед государством наступает на основании решения соответствующего суда в случае нарушения ими </w:t>
      </w:r>
      <w:hyperlink r:id="rId128" w:history="1">
        <w:r w:rsidRPr="00120266">
          <w:rPr>
            <w:rStyle w:val="Hyperlink"/>
            <w:rFonts w:ascii="Arial" w:hAnsi="Arial" w:cs="Arial"/>
            <w:sz w:val="24"/>
            <w:szCs w:val="24"/>
          </w:rPr>
          <w:t>Конституции Российской Федерации</w:t>
        </w:r>
      </w:hyperlink>
      <w:r w:rsidRPr="00120266">
        <w:rPr>
          <w:rFonts w:ascii="Arial" w:hAnsi="Arial" w:cs="Arial"/>
          <w:sz w:val="24"/>
          <w:szCs w:val="24"/>
        </w:rPr>
        <w:t xml:space="preserve">, федеральных конституционных законов, федеральных законов, </w:t>
      </w:r>
      <w:hyperlink r:id="rId129" w:history="1">
        <w:r w:rsidRPr="00120266">
          <w:rPr>
            <w:rStyle w:val="Hyperlink"/>
            <w:rFonts w:ascii="Arial" w:hAnsi="Arial" w:cs="Arial"/>
            <w:sz w:val="24"/>
            <w:szCs w:val="24"/>
          </w:rPr>
          <w:t>Устава Курской области</w:t>
        </w:r>
      </w:hyperlink>
      <w:r w:rsidRPr="00120266">
        <w:rPr>
          <w:rFonts w:ascii="Arial" w:hAnsi="Arial" w:cs="Arial"/>
          <w:sz w:val="24"/>
          <w:szCs w:val="24"/>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58. Ответственность Собрания депутатов Молотычевского сельсовета Фатежского района перед государством</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 В соответствии с федеральным законодательством, в случае, если соответствующим судом установлено, что Собранием депутатов Молотычевского сельсовета Фатежского района принят нормативный правовой акт, противоречащий </w:t>
      </w:r>
      <w:hyperlink r:id="rId130" w:history="1">
        <w:r w:rsidRPr="00120266">
          <w:rPr>
            <w:rStyle w:val="Hyperlink"/>
            <w:rFonts w:ascii="Arial" w:hAnsi="Arial" w:cs="Arial"/>
            <w:sz w:val="24"/>
            <w:szCs w:val="24"/>
          </w:rPr>
          <w:t>Конституции Российской Федерации</w:t>
        </w:r>
      </w:hyperlink>
      <w:r w:rsidRPr="00120266">
        <w:rPr>
          <w:rFonts w:ascii="Arial" w:hAnsi="Arial" w:cs="Arial"/>
          <w:sz w:val="24"/>
          <w:szCs w:val="24"/>
        </w:rPr>
        <w:t>, федеральным конституционным законам, федеральным законам, Уставу Курской области, законам Курской области, настоящему Уставу, а Собрание депутатов Молотычевского сельсовета Фатежского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Полномочия Собрания депутатов Молотычевского сельсовета Фатежского района прекращаются со дня вступления в силу закона Курской области о его роспуске.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Молотычевского сельсовета Фатежского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Молотычевского сельсовета Фатежского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Закон Курской области о роспуске Собрания депутатов Молотычевского сельсовета Фатежского района может быть обжалован в судебном порядке в течение 10 дней со дня вступления в силу.</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59. Ответственность Главы Молотычевского сельсовета Фатежского района перед государством</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Глава Молотычевского сельсовета Фатежского района, в порядке установленном федеральным законодательством, отрешается от должности в случае:</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1) издания указанным должностным лицом местного самоуправления нормативного правового акта, противоречащего </w:t>
      </w:r>
      <w:hyperlink r:id="rId131" w:history="1">
        <w:r w:rsidRPr="00120266">
          <w:rPr>
            <w:rStyle w:val="Hyperlink"/>
            <w:rFonts w:ascii="Arial" w:hAnsi="Arial" w:cs="Arial"/>
            <w:sz w:val="24"/>
            <w:szCs w:val="24"/>
          </w:rPr>
          <w:t>Конституции Российской Федерации</w:t>
        </w:r>
      </w:hyperlink>
      <w:r w:rsidRPr="00120266">
        <w:rPr>
          <w:rFonts w:ascii="Arial" w:hAnsi="Arial" w:cs="Arial"/>
          <w:sz w:val="24"/>
          <w:szCs w:val="24"/>
        </w:rPr>
        <w:t xml:space="preserve">, федеральным конституционным законам, федеральным законам, </w:t>
      </w:r>
      <w:hyperlink r:id="rId132" w:history="1">
        <w:r w:rsidRPr="00120266">
          <w:rPr>
            <w:rStyle w:val="Hyperlink"/>
            <w:rFonts w:ascii="Arial" w:hAnsi="Arial" w:cs="Arial"/>
            <w:sz w:val="24"/>
            <w:szCs w:val="24"/>
          </w:rPr>
          <w:t>Уставу Курской области</w:t>
        </w:r>
      </w:hyperlink>
      <w:r w:rsidRPr="00120266">
        <w:rPr>
          <w:rFonts w:ascii="Arial" w:hAnsi="Arial" w:cs="Arial"/>
          <w:sz w:val="24"/>
          <w:szCs w:val="24"/>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Курской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Глава Молотычевского сельсовета Фатежского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60. Ответственность органов местного самоуправления Молотычевского сельсовета Фатежского района и должностных лиц местного самоуправления Молотычевского сельсовета Фатежского района перед физическими и юридическими лицами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Ответственность органов местного самоуправления Молотычевского сельсовета Фатежского района и должностных лиц местного самоуправления Молотычевского сельсовета Фатежского района перед физическими и юридическими лицами наступает в порядке, установленном федеральными законами.</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61. Контроль за деятельностью органов местного самоуправления Молотычевского сельсовета Фатежского района и должностных лиц местного самоуправления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Уполномоченные органы государственной власти осуществляют контроль за осуществлением органами местного самоуправления Молотычевского сельсовета Фатежского района и должностными лицами местного самоуправления Молотычевского сельсовета Фатежского района переданных им отдельных государственных полномочий.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2. Собрание депутатов Молотычевского сельсовета Фатежского района осуществляет контроль за соответствием деятельности Главы Молотычевского сельсовета Фатежского района, Администрации Молотычевского сельсовета Фатежского района и должностных лиц местного самоуправления Молотычевского сельсовета Фатежского района настоящему Уставу и принятым в соответствии с ним решениям Собрания депутатов Молотычевского сельсовета Фатежского района в форме депутатских запросов, заслушивания должностных лиц Администрации Молотычевского сельсовета Фатежского района на сессиях Собрания депутатов Молотычевского сельсовета Фатежского района, в том числе финансовый контроль в форме предварительного, текущего и последующего контроля в соответствии с </w:t>
      </w:r>
      <w:hyperlink r:id="rId133" w:history="1">
        <w:r w:rsidRPr="00120266">
          <w:rPr>
            <w:rStyle w:val="Hyperlink"/>
            <w:rFonts w:ascii="Arial" w:hAnsi="Arial" w:cs="Arial"/>
            <w:sz w:val="24"/>
            <w:szCs w:val="24"/>
          </w:rPr>
          <w:t>Бюджетным кодексом Российской Федерации</w:t>
        </w:r>
      </w:hyperlink>
      <w:r w:rsidRPr="00120266">
        <w:rPr>
          <w:rFonts w:ascii="Arial" w:hAnsi="Arial" w:cs="Arial"/>
          <w:sz w:val="24"/>
          <w:szCs w:val="24"/>
        </w:rPr>
        <w:t>, другим законодательством Российской Федерации.</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 xml:space="preserve">3. Финансовый контроль, осуществляемый органами (должностными лицами) Администрации Молотычевского сельсовета Фатежского района, осуществляют финансовый орган Администрации Молотычевского сельсовета Фатежского района и (или) уполномоченные им органы, главные распорядители, распорядители бюджетных средств в соответствии с </w:t>
      </w:r>
      <w:hyperlink r:id="rId134" w:history="1">
        <w:r w:rsidRPr="00120266">
          <w:rPr>
            <w:rStyle w:val="Hyperlink"/>
            <w:rFonts w:ascii="Arial" w:hAnsi="Arial" w:cs="Arial"/>
            <w:sz w:val="24"/>
            <w:szCs w:val="24"/>
          </w:rPr>
          <w:t>Бюджетным кодексом Российской Федерации</w:t>
        </w:r>
      </w:hyperlink>
      <w:r w:rsidRPr="00120266">
        <w:rPr>
          <w:rFonts w:ascii="Arial" w:hAnsi="Arial" w:cs="Arial"/>
          <w:color w:val="000000"/>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(часть 3 в новой редакции </w:t>
      </w:r>
      <w:hyperlink r:id="rId135"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62. Обжалование в суд решений, принятых путем прямого волеизъявления граждан, решений и действий (бездействия) органов местного самоуправления Молотычевского сельсовета Фатежского района и должностных лиц местного самоуправления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Решения, принятые путем прямого волеизъявления граждан, решения и действия (бездействие) органов местного самоуправления Молотычевского сельсовета Фатежского района и должностных лиц местного самоуправления Молотычевского сельсовета Фатежского района могут быть обжалованы в суд или арбитражный суд в установленном законом порядке.</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ГЛАВА 11. ЗАКЛЮЧИТЕЛЬНЫЕ И ПЕРЕХОДНЫЕ ПОЛОЖЕНИЯ</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63. Порядок принятия Устава Молотычевского сельсовета Фатежского района, решения о внесении изменений и (или) дополнений в Устав Молотычевского сельсовета Фатежского района</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1. Инициатива по внесению на рассмотрение Собрания депутатов Молотычевского сельсовета Фатежского района проекта нового Устава Молотычевского сельсовета Фатежского района, а также проекта решения о внесении изменений и (или) дополнений в Устав Молотычевского сельсовета Фатежского района может исходить от Главы Молотычевского сельсовета Фатежского района, от депутатов Собрания депутатов Молотычевского сельсовета Фатежского района и от инициативных групп граждан.</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2. Проект Устава Молотычевского сельсовета Фатежского района, проект решения о внесении изменений и (или) дополнений в Устав Молотычевского сельсовета Фатежского района не позднее чем за 30 дней до дня рассмотрения вопроса о принятии Устава Молотычевского сельсовета Фатежского района, решения о внесении изменений и (или) дополнений в Устав Молотычевского сельсовета Фатежского района подлежат официальному опубликованию (обнародованию) с одновременным опубликованием (обнародованием) установленного Собранием депутатов Молотычевского сельсовета Фатежского района порядка учета предложений по проекту указанного Устава (решения о внесении изменений и дополнений в Устав Молотычевского сельсовета Фатежского района), а также порядка участия граждан в его обсуждении.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Молотычевского сельсовета Фатежского района,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w:t>
      </w:r>
      <w:hyperlink r:id="rId136" w:history="1">
        <w:r w:rsidRPr="00120266">
          <w:rPr>
            <w:rStyle w:val="Hyperlink"/>
            <w:rFonts w:ascii="Arial" w:hAnsi="Arial" w:cs="Arial"/>
            <w:sz w:val="24"/>
            <w:szCs w:val="24"/>
          </w:rPr>
          <w:t>Конституцией Российской Федерации</w:t>
        </w:r>
      </w:hyperlink>
      <w:r w:rsidRPr="00120266">
        <w:rPr>
          <w:rFonts w:ascii="Arial" w:hAnsi="Arial" w:cs="Arial"/>
          <w:sz w:val="24"/>
          <w:szCs w:val="24"/>
        </w:rPr>
        <w:t>, федеральными законами.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3. По проекту Устава Молотычевского сельсовета Фатежского района по проекту решения о внесении изменений и (или) дополнений в Устав Молотычевского сельсовета Фатежского района, в порядке, предусмотренным настоящим Уставом, проводятся публичные слушания.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4. Решение Собрания депутатов Молотычевского сельсовета Фатежского района о принятии Устава Молотычевского сельсовета Фатежского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Молотычевского сельсовета Фатежского района .</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5. Устав Молотычевского сельсовета Фатежского района, решение о внесении изменений и (или) дополнений в Устав Молотычевского сельсовета Фатежского района подлежат государственной регистрации в порядке, предусмотренном федеральным законодательством.</w:t>
      </w:r>
    </w:p>
    <w:p w:rsidR="00446AEC" w:rsidRPr="00120266" w:rsidRDefault="00446AEC" w:rsidP="00120266">
      <w:pPr>
        <w:spacing w:after="0" w:line="240" w:lineRule="auto"/>
        <w:ind w:firstLine="709"/>
        <w:jc w:val="both"/>
        <w:rPr>
          <w:rFonts w:ascii="Arial" w:hAnsi="Arial" w:cs="Arial"/>
          <w:color w:val="000000"/>
          <w:sz w:val="24"/>
          <w:szCs w:val="24"/>
        </w:rPr>
      </w:pPr>
      <w:r w:rsidRPr="00120266">
        <w:rPr>
          <w:rFonts w:ascii="Arial" w:hAnsi="Arial" w:cs="Arial"/>
          <w:color w:val="000000"/>
          <w:sz w:val="24"/>
          <w:szCs w:val="24"/>
        </w:rPr>
        <w:t>6. Глава Молотычевского сельсовета Фатежского района обязан опубликовать (обнародовать) зарегистрированные Устав Молотычевского сельсовета Фатежского района, решение о внесении изменений и дополнений в Устав Молотычевского сельсовета Фатежского района в течение семи дней со дня его поступления из территориального органа Министерства юстиции Российской Федерации.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(часть 6 в новой редакции </w:t>
      </w:r>
      <w:hyperlink r:id="rId137"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7. Устав Молотычевского сельсовета Фатежского района, решение о внесении изменений и (или) дополнений в Устав Молотычевского сельсовета Фатежского района вступают в силу после их официального опубликования (обнародования).</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8. Изменения и дополнения, внесенные в Устав Молотычевского сельсовета Фатежского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Молотычевского сельсовета Фатежского района, принявшего муниципальный правовой акт о внесении в Устав Молотычевского сельсовета Фатежского района указанных изменений и дополнений.</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 xml:space="preserve">Изменения и дополнения, внесенные в Устав Молотычевского сельсовета Фатежского района и предусматривающие </w:t>
      </w:r>
      <w:r w:rsidRPr="00120266">
        <w:rPr>
          <w:rFonts w:ascii="Arial" w:hAnsi="Arial" w:cs="Arial"/>
          <w:color w:val="000000"/>
          <w:sz w:val="24"/>
          <w:szCs w:val="24"/>
        </w:rPr>
        <w:t>создание контрольно-счетного органа</w:t>
      </w:r>
      <w:r w:rsidRPr="00120266">
        <w:rPr>
          <w:rFonts w:ascii="Arial" w:hAnsi="Arial" w:cs="Arial"/>
          <w:sz w:val="24"/>
          <w:szCs w:val="24"/>
        </w:rPr>
        <w:t xml:space="preserve"> Молотычевского сельсовета Фатежского района, вступают в силу в порядке, предусмотренном частью 7 настоящей статьи.</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b/>
          <w:bCs/>
          <w:i/>
          <w:iCs/>
          <w:sz w:val="24"/>
          <w:szCs w:val="24"/>
        </w:rPr>
        <w:t xml:space="preserve">(часть 8 в редакции </w:t>
      </w:r>
      <w:hyperlink r:id="rId138" w:tgtFrame="Logical" w:history="1">
        <w:r w:rsidRPr="00120266">
          <w:rPr>
            <w:rStyle w:val="Hyperlink"/>
            <w:rFonts w:ascii="Arial" w:hAnsi="Arial" w:cs="Arial"/>
            <w:b/>
            <w:bCs/>
            <w:i/>
            <w:iCs/>
            <w:sz w:val="24"/>
            <w:szCs w:val="24"/>
          </w:rPr>
          <w:t>Решения Собрания депутатов Молотычевского сельсовета Фатежского района Курской области от 20.07.2012 года №40</w:t>
        </w:r>
      </w:hyperlink>
      <w:r w:rsidRPr="00120266">
        <w:rPr>
          <w:rFonts w:ascii="Arial" w:hAnsi="Arial" w:cs="Arial"/>
          <w:b/>
          <w:bCs/>
          <w:i/>
          <w:iCs/>
          <w:sz w:val="24"/>
          <w:szCs w:val="24"/>
        </w:rPr>
        <w:t>)</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b/>
          <w:bCs/>
          <w:sz w:val="24"/>
          <w:szCs w:val="24"/>
        </w:rPr>
      </w:pPr>
      <w:r w:rsidRPr="00120266">
        <w:rPr>
          <w:rFonts w:ascii="Arial" w:hAnsi="Arial" w:cs="Arial"/>
          <w:b/>
          <w:bCs/>
          <w:sz w:val="24"/>
          <w:szCs w:val="24"/>
        </w:rPr>
        <w:t>Статья 64. Приведение нормативных правовых актов органов местного самоуправления Молотычевского сельсовета Фатежского района в соответствие с настоящим Уставом</w:t>
      </w:r>
    </w:p>
    <w:p w:rsidR="00446AEC" w:rsidRPr="00120266" w:rsidRDefault="00446AEC" w:rsidP="00120266">
      <w:pPr>
        <w:spacing w:after="0" w:line="240" w:lineRule="auto"/>
        <w:ind w:firstLine="709"/>
        <w:jc w:val="both"/>
        <w:rPr>
          <w:rFonts w:ascii="Arial" w:hAnsi="Arial" w:cs="Arial"/>
          <w:sz w:val="24"/>
          <w:szCs w:val="24"/>
        </w:rPr>
      </w:pP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Нормативные правовые акты органов местного самоуправления Молотычевского сельсовета Фатежского района должны быть приведены в соответствие с настоящим Уставом.</w:t>
      </w:r>
    </w:p>
    <w:p w:rsidR="00446AEC" w:rsidRPr="00120266" w:rsidRDefault="00446AEC" w:rsidP="00120266">
      <w:pPr>
        <w:spacing w:after="0" w:line="240" w:lineRule="auto"/>
        <w:ind w:firstLine="709"/>
        <w:jc w:val="both"/>
        <w:rPr>
          <w:rFonts w:ascii="Arial" w:hAnsi="Arial" w:cs="Arial"/>
          <w:sz w:val="24"/>
          <w:szCs w:val="24"/>
        </w:rPr>
      </w:pPr>
      <w:r w:rsidRPr="00120266">
        <w:rPr>
          <w:rFonts w:ascii="Arial" w:hAnsi="Arial" w:cs="Arial"/>
          <w:sz w:val="24"/>
          <w:szCs w:val="24"/>
        </w:rPr>
        <w:t>Положения части 5 статьи 5, пункта 3 части 1 статьи 6, пункта 6 части 1 статьи 22, части 3 статьи 36 Устава Молотычевского сельсовета Фатежского района распространяются на правоотношения, возникшие с 1 января 2011 года.</w:t>
      </w:r>
    </w:p>
    <w:p w:rsidR="00446AEC" w:rsidRPr="00120266" w:rsidRDefault="00446AEC" w:rsidP="00120266">
      <w:pPr>
        <w:spacing w:after="0" w:line="240" w:lineRule="auto"/>
        <w:ind w:firstLine="709"/>
        <w:jc w:val="both"/>
        <w:rPr>
          <w:rFonts w:ascii="Arial" w:hAnsi="Arial" w:cs="Arial"/>
          <w:sz w:val="24"/>
          <w:szCs w:val="24"/>
        </w:rPr>
      </w:pPr>
    </w:p>
    <w:sectPr w:rsidR="00446AEC" w:rsidRPr="00120266" w:rsidSect="006325F1">
      <w:headerReference w:type="default" r:id="rId139"/>
      <w:pgSz w:w="11906" w:h="16838" w:code="9"/>
      <w:pgMar w:top="1134" w:right="849"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AEC" w:rsidRDefault="00446AEC" w:rsidP="008B07C8">
      <w:pPr>
        <w:spacing w:after="0" w:line="240" w:lineRule="auto"/>
      </w:pPr>
      <w:r>
        <w:separator/>
      </w:r>
    </w:p>
  </w:endnote>
  <w:endnote w:type="continuationSeparator" w:id="0">
    <w:p w:rsidR="00446AEC" w:rsidRDefault="00446AEC" w:rsidP="008B0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AEC" w:rsidRDefault="00446AEC" w:rsidP="008B07C8">
      <w:pPr>
        <w:spacing w:after="0" w:line="240" w:lineRule="auto"/>
      </w:pPr>
      <w:r>
        <w:separator/>
      </w:r>
    </w:p>
  </w:footnote>
  <w:footnote w:type="continuationSeparator" w:id="0">
    <w:p w:rsidR="00446AEC" w:rsidRDefault="00446AEC" w:rsidP="008B07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EC" w:rsidRDefault="00446AEC">
    <w:pPr>
      <w:pStyle w:val="Header"/>
    </w:pPr>
    <w:r w:rsidRPr="00F763B3">
      <w:rPr>
        <w:rFonts w:ascii="Times New Roman" w:hAnsi="Times New Roman" w:cs="Times New Roman"/>
      </w:rPr>
      <w:fldChar w:fldCharType="begin"/>
    </w:r>
    <w:r w:rsidRPr="00F763B3">
      <w:rPr>
        <w:rFonts w:ascii="Times New Roman" w:hAnsi="Times New Roman" w:cs="Times New Roman"/>
      </w:rPr>
      <w:instrText xml:space="preserve"> PAGE   \* MERGEFORMAT </w:instrText>
    </w:r>
    <w:r w:rsidRPr="00F763B3">
      <w:rPr>
        <w:rFonts w:ascii="Times New Roman" w:hAnsi="Times New Roman" w:cs="Times New Roman"/>
      </w:rPr>
      <w:fldChar w:fldCharType="separate"/>
    </w:r>
    <w:r>
      <w:rPr>
        <w:rFonts w:ascii="Times New Roman" w:hAnsi="Times New Roman" w:cs="Times New Roman"/>
        <w:noProof/>
      </w:rPr>
      <w:t>3</w:t>
    </w:r>
    <w:r w:rsidRPr="00F763B3">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E42C1"/>
    <w:multiLevelType w:val="hybridMultilevel"/>
    <w:tmpl w:val="DA463492"/>
    <w:lvl w:ilvl="0" w:tplc="FA1A431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649741A8"/>
    <w:multiLevelType w:val="hybridMultilevel"/>
    <w:tmpl w:val="117E4B62"/>
    <w:lvl w:ilvl="0" w:tplc="E7F41A0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76695AF9"/>
    <w:multiLevelType w:val="hybridMultilevel"/>
    <w:tmpl w:val="8CA2A268"/>
    <w:lvl w:ilvl="0" w:tplc="46DE28DA">
      <w:start w:val="1"/>
      <w:numFmt w:val="decimal"/>
      <w:lvlText w:val="%1."/>
      <w:lvlJc w:val="left"/>
      <w:pPr>
        <w:tabs>
          <w:tab w:val="num" w:pos="942"/>
        </w:tabs>
        <w:ind w:left="942"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E30B85"/>
    <w:multiLevelType w:val="hybridMultilevel"/>
    <w:tmpl w:val="990001D4"/>
    <w:lvl w:ilvl="0" w:tplc="E7F41A0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7CE06B6D"/>
    <w:multiLevelType w:val="hybridMultilevel"/>
    <w:tmpl w:val="94A64F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266"/>
    <w:rsid w:val="00120266"/>
    <w:rsid w:val="00446AEC"/>
    <w:rsid w:val="006325F1"/>
    <w:rsid w:val="007458B3"/>
    <w:rsid w:val="008A6C1A"/>
    <w:rsid w:val="008B07C8"/>
    <w:rsid w:val="00A11FB4"/>
    <w:rsid w:val="00AC5884"/>
    <w:rsid w:val="00F763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7C8"/>
    <w:pPr>
      <w:spacing w:after="200" w:line="276" w:lineRule="auto"/>
    </w:pPr>
    <w:rPr>
      <w:rFonts w:cs="Calibri"/>
    </w:rPr>
  </w:style>
  <w:style w:type="paragraph" w:styleId="Heading1">
    <w:name w:val="heading 1"/>
    <w:aliases w:val="!Части документа"/>
    <w:basedOn w:val="Normal"/>
    <w:next w:val="Normal"/>
    <w:link w:val="Heading1Char"/>
    <w:uiPriority w:val="99"/>
    <w:qFormat/>
    <w:rsid w:val="00120266"/>
    <w:pPr>
      <w:spacing w:after="0" w:line="240" w:lineRule="auto"/>
      <w:ind w:firstLine="567"/>
      <w:jc w:val="center"/>
      <w:outlineLvl w:val="0"/>
    </w:pPr>
    <w:rPr>
      <w:rFonts w:ascii="Arial" w:hAnsi="Arial" w:cs="Arial"/>
      <w:b/>
      <w:bCs/>
      <w:kern w:val="32"/>
      <w:sz w:val="32"/>
      <w:szCs w:val="32"/>
    </w:rPr>
  </w:style>
  <w:style w:type="paragraph" w:styleId="Heading2">
    <w:name w:val="heading 2"/>
    <w:aliases w:val="!Разделы документа"/>
    <w:basedOn w:val="Normal"/>
    <w:link w:val="Heading2Char"/>
    <w:uiPriority w:val="99"/>
    <w:qFormat/>
    <w:rsid w:val="00120266"/>
    <w:pPr>
      <w:spacing w:after="0" w:line="240" w:lineRule="auto"/>
      <w:ind w:firstLine="567"/>
      <w:jc w:val="center"/>
      <w:outlineLvl w:val="1"/>
    </w:pPr>
    <w:rPr>
      <w:rFonts w:ascii="Arial" w:hAnsi="Arial" w:cs="Arial"/>
      <w:b/>
      <w:bCs/>
      <w:sz w:val="30"/>
      <w:szCs w:val="30"/>
    </w:rPr>
  </w:style>
  <w:style w:type="paragraph" w:styleId="Heading3">
    <w:name w:val="heading 3"/>
    <w:aliases w:val="!Главы документа"/>
    <w:basedOn w:val="Normal"/>
    <w:link w:val="Heading3Char"/>
    <w:uiPriority w:val="99"/>
    <w:qFormat/>
    <w:rsid w:val="00120266"/>
    <w:pPr>
      <w:spacing w:after="0" w:line="240" w:lineRule="auto"/>
      <w:ind w:firstLine="567"/>
      <w:jc w:val="both"/>
      <w:outlineLvl w:val="2"/>
    </w:pPr>
    <w:rPr>
      <w:rFonts w:ascii="Arial" w:hAnsi="Arial" w:cs="Arial"/>
      <w:b/>
      <w:bCs/>
      <w:sz w:val="28"/>
      <w:szCs w:val="28"/>
    </w:rPr>
  </w:style>
  <w:style w:type="paragraph" w:styleId="Heading4">
    <w:name w:val="heading 4"/>
    <w:aliases w:val="!Параграфы/Статьи документа"/>
    <w:basedOn w:val="Normal"/>
    <w:link w:val="Heading4Char"/>
    <w:uiPriority w:val="99"/>
    <w:qFormat/>
    <w:rsid w:val="00120266"/>
    <w:pPr>
      <w:spacing w:after="0" w:line="240" w:lineRule="auto"/>
      <w:ind w:firstLine="567"/>
      <w:jc w:val="both"/>
      <w:outlineLvl w:val="3"/>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120266"/>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locked/>
    <w:rsid w:val="00120266"/>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locked/>
    <w:rsid w:val="00120266"/>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locked/>
    <w:rsid w:val="00120266"/>
    <w:rPr>
      <w:rFonts w:ascii="Arial" w:hAnsi="Arial" w:cs="Arial"/>
      <w:b/>
      <w:bCs/>
      <w:sz w:val="28"/>
      <w:szCs w:val="28"/>
    </w:rPr>
  </w:style>
  <w:style w:type="paragraph" w:styleId="Header">
    <w:name w:val="header"/>
    <w:aliases w:val="!Заголовок документа"/>
    <w:basedOn w:val="Normal"/>
    <w:link w:val="HeaderChar"/>
    <w:uiPriority w:val="99"/>
    <w:rsid w:val="00120266"/>
    <w:pPr>
      <w:tabs>
        <w:tab w:val="center" w:pos="4677"/>
        <w:tab w:val="right" w:pos="9355"/>
      </w:tabs>
      <w:spacing w:after="0" w:line="240" w:lineRule="auto"/>
      <w:jc w:val="center"/>
    </w:pPr>
    <w:rPr>
      <w:rFonts w:ascii="Arial" w:hAnsi="Arial" w:cs="Arial"/>
      <w:sz w:val="24"/>
      <w:szCs w:val="24"/>
    </w:rPr>
  </w:style>
  <w:style w:type="character" w:customStyle="1" w:styleId="HeaderChar">
    <w:name w:val="Header Char"/>
    <w:aliases w:val="!Заголовок документа Char"/>
    <w:basedOn w:val="DefaultParagraphFont"/>
    <w:link w:val="Header"/>
    <w:uiPriority w:val="99"/>
    <w:locked/>
    <w:rsid w:val="00120266"/>
    <w:rPr>
      <w:rFonts w:ascii="Arial" w:hAnsi="Arial" w:cs="Arial"/>
      <w:sz w:val="24"/>
      <w:szCs w:val="24"/>
    </w:rPr>
  </w:style>
  <w:style w:type="character" w:styleId="Hyperlink">
    <w:name w:val="Hyperlink"/>
    <w:basedOn w:val="DefaultParagraphFont"/>
    <w:uiPriority w:val="99"/>
    <w:rsid w:val="00120266"/>
    <w:rPr>
      <w:color w:val="0000FF"/>
      <w:u w:val="none"/>
    </w:rPr>
  </w:style>
  <w:style w:type="paragraph" w:customStyle="1" w:styleId="ConsPlusNormal">
    <w:name w:val="ConsPlusNormal"/>
    <w:uiPriority w:val="99"/>
    <w:rsid w:val="00120266"/>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120266"/>
    <w:pPr>
      <w:spacing w:after="0" w:line="240" w:lineRule="auto"/>
    </w:pPr>
    <w:rPr>
      <w:rFonts w:cs="Times New Roman"/>
      <w:sz w:val="28"/>
      <w:szCs w:val="28"/>
    </w:rPr>
  </w:style>
  <w:style w:type="character" w:customStyle="1" w:styleId="BodyTextChar">
    <w:name w:val="Body Text Char"/>
    <w:basedOn w:val="DefaultParagraphFont"/>
    <w:link w:val="BodyText"/>
    <w:uiPriority w:val="99"/>
    <w:locked/>
    <w:rsid w:val="00120266"/>
    <w:rPr>
      <w:rFonts w:ascii="Times New Roman" w:hAnsi="Times New Roman" w:cs="Times New Roman"/>
      <w:sz w:val="20"/>
      <w:szCs w:val="20"/>
    </w:rPr>
  </w:style>
  <w:style w:type="paragraph" w:customStyle="1" w:styleId="ConsNormal">
    <w:name w:val="ConsNormal"/>
    <w:uiPriority w:val="99"/>
    <w:rsid w:val="00120266"/>
    <w:pPr>
      <w:widowControl w:val="0"/>
      <w:autoSpaceDE w:val="0"/>
      <w:autoSpaceDN w:val="0"/>
      <w:adjustRightInd w:val="0"/>
      <w:ind w:right="19772" w:firstLine="720"/>
    </w:pPr>
    <w:rPr>
      <w:rFonts w:ascii="Arial" w:hAnsi="Arial" w:cs="Arial"/>
      <w:sz w:val="20"/>
      <w:szCs w:val="20"/>
    </w:rPr>
  </w:style>
  <w:style w:type="paragraph" w:styleId="BodyTextIndent">
    <w:name w:val="Body Text Indent"/>
    <w:basedOn w:val="Normal"/>
    <w:link w:val="BodyTextIndentChar"/>
    <w:uiPriority w:val="99"/>
    <w:rsid w:val="00120266"/>
    <w:pPr>
      <w:spacing w:after="0" w:line="240" w:lineRule="auto"/>
      <w:ind w:firstLine="540"/>
      <w:jc w:val="both"/>
    </w:pPr>
    <w:rPr>
      <w:rFonts w:cs="Times New Roman"/>
      <w:sz w:val="28"/>
      <w:szCs w:val="28"/>
    </w:rPr>
  </w:style>
  <w:style w:type="character" w:customStyle="1" w:styleId="BodyTextIndentChar">
    <w:name w:val="Body Text Indent Char"/>
    <w:basedOn w:val="DefaultParagraphFont"/>
    <w:link w:val="BodyTextIndent"/>
    <w:uiPriority w:val="99"/>
    <w:locked/>
    <w:rsid w:val="00120266"/>
    <w:rPr>
      <w:rFonts w:ascii="Times New Roman" w:hAnsi="Times New Roman" w:cs="Times New Roman"/>
      <w:sz w:val="20"/>
      <w:szCs w:val="20"/>
    </w:rPr>
  </w:style>
  <w:style w:type="paragraph" w:styleId="BodyTextIndent3">
    <w:name w:val="Body Text Indent 3"/>
    <w:basedOn w:val="Normal"/>
    <w:link w:val="BodyTextIndent3Char"/>
    <w:uiPriority w:val="99"/>
    <w:rsid w:val="00120266"/>
    <w:pPr>
      <w:spacing w:after="120" w:line="240" w:lineRule="auto"/>
      <w:ind w:left="283" w:firstLine="567"/>
      <w:jc w:val="both"/>
    </w:pPr>
    <w:rPr>
      <w:rFonts w:ascii="Arial" w:hAnsi="Arial" w:cs="Arial"/>
      <w:sz w:val="16"/>
      <w:szCs w:val="16"/>
    </w:rPr>
  </w:style>
  <w:style w:type="character" w:customStyle="1" w:styleId="BodyTextIndent3Char">
    <w:name w:val="Body Text Indent 3 Char"/>
    <w:basedOn w:val="DefaultParagraphFont"/>
    <w:link w:val="BodyTextIndent3"/>
    <w:uiPriority w:val="99"/>
    <w:locked/>
    <w:rsid w:val="00120266"/>
    <w:rPr>
      <w:rFonts w:ascii="Arial" w:hAnsi="Arial" w:cs="Arial"/>
      <w:sz w:val="16"/>
      <w:szCs w:val="16"/>
    </w:rPr>
  </w:style>
  <w:style w:type="paragraph" w:customStyle="1" w:styleId="BodyTextIndent21">
    <w:name w:val="Body Text Indent 21"/>
    <w:basedOn w:val="Normal"/>
    <w:uiPriority w:val="99"/>
    <w:rsid w:val="00120266"/>
    <w:pPr>
      <w:widowControl w:val="0"/>
      <w:autoSpaceDE w:val="0"/>
      <w:autoSpaceDN w:val="0"/>
      <w:adjustRightInd w:val="0"/>
      <w:spacing w:after="0" w:line="240" w:lineRule="auto"/>
      <w:ind w:left="567" w:hanging="27"/>
      <w:jc w:val="both"/>
    </w:pPr>
    <w:rPr>
      <w:rFonts w:cs="Times New Roman"/>
      <w:b/>
      <w:bCs/>
      <w:sz w:val="28"/>
      <w:szCs w:val="28"/>
    </w:rPr>
  </w:style>
  <w:style w:type="character" w:customStyle="1" w:styleId="ConsNonformat">
    <w:name w:val="ConsNonformat Знак"/>
    <w:basedOn w:val="DefaultParagraphFont"/>
    <w:link w:val="ConsNonformat0"/>
    <w:uiPriority w:val="99"/>
    <w:locked/>
    <w:rsid w:val="00120266"/>
    <w:rPr>
      <w:rFonts w:ascii="Courier New" w:hAnsi="Courier New" w:cs="Courier New"/>
      <w:sz w:val="24"/>
      <w:szCs w:val="24"/>
      <w:lang w:val="ru-RU" w:eastAsia="ru-RU"/>
    </w:rPr>
  </w:style>
  <w:style w:type="paragraph" w:customStyle="1" w:styleId="ConsNonformat0">
    <w:name w:val="ConsNonformat"/>
    <w:link w:val="ConsNonformat"/>
    <w:uiPriority w:val="99"/>
    <w:rsid w:val="00120266"/>
    <w:pPr>
      <w:widowControl w:val="0"/>
      <w:autoSpaceDE w:val="0"/>
      <w:autoSpaceDN w:val="0"/>
      <w:adjustRightInd w:val="0"/>
      <w:ind w:right="19772"/>
    </w:pPr>
    <w:rPr>
      <w:rFonts w:ascii="Courier New" w:hAnsi="Courier New" w:cs="Courier New"/>
      <w:sz w:val="24"/>
      <w:szCs w:val="24"/>
    </w:rPr>
  </w:style>
  <w:style w:type="paragraph" w:customStyle="1" w:styleId="text">
    <w:name w:val="text"/>
    <w:basedOn w:val="Normal"/>
    <w:uiPriority w:val="99"/>
    <w:rsid w:val="00120266"/>
    <w:pPr>
      <w:suppressAutoHyphens/>
      <w:spacing w:after="0" w:line="240" w:lineRule="auto"/>
      <w:ind w:firstLine="567"/>
      <w:jc w:val="both"/>
    </w:pPr>
    <w:rPr>
      <w:rFonts w:ascii="Arial" w:hAnsi="Arial" w:cs="Arial"/>
      <w:sz w:val="24"/>
      <w:szCs w:val="24"/>
      <w:lang w:eastAsia="ar-SA"/>
    </w:rPr>
  </w:style>
  <w:style w:type="paragraph" w:customStyle="1" w:styleId="a">
    <w:name w:val="Знак Знак Знак Знак"/>
    <w:basedOn w:val="Normal"/>
    <w:uiPriority w:val="99"/>
    <w:semiHidden/>
    <w:rsid w:val="00120266"/>
    <w:pPr>
      <w:tabs>
        <w:tab w:val="num" w:pos="720"/>
      </w:tabs>
      <w:spacing w:before="120" w:after="160" w:line="240" w:lineRule="exact"/>
      <w:ind w:left="720" w:hanging="360"/>
      <w:jc w:val="both"/>
    </w:pPr>
    <w:rPr>
      <w:rFonts w:ascii="Verdana" w:hAnsi="Verdana" w:cs="Verdana"/>
      <w:sz w:val="20"/>
      <w:szCs w:val="20"/>
      <w:lang w:val="en-US" w:eastAsia="en-US"/>
    </w:rPr>
  </w:style>
  <w:style w:type="paragraph" w:styleId="Footer">
    <w:name w:val="footer"/>
    <w:basedOn w:val="Normal"/>
    <w:link w:val="FooterChar"/>
    <w:uiPriority w:val="99"/>
    <w:rsid w:val="00120266"/>
    <w:pPr>
      <w:tabs>
        <w:tab w:val="center" w:pos="4677"/>
        <w:tab w:val="right" w:pos="9355"/>
      </w:tabs>
      <w:spacing w:after="0" w:line="240" w:lineRule="auto"/>
      <w:ind w:firstLine="567"/>
      <w:jc w:val="both"/>
    </w:pPr>
    <w:rPr>
      <w:rFonts w:ascii="Arial" w:hAnsi="Arial" w:cs="Arial"/>
      <w:sz w:val="24"/>
      <w:szCs w:val="24"/>
    </w:rPr>
  </w:style>
  <w:style w:type="character" w:customStyle="1" w:styleId="FooterChar">
    <w:name w:val="Footer Char"/>
    <w:basedOn w:val="DefaultParagraphFont"/>
    <w:link w:val="Footer"/>
    <w:uiPriority w:val="99"/>
    <w:locked/>
    <w:rsid w:val="00120266"/>
    <w:rPr>
      <w:rFonts w:ascii="Arial" w:hAnsi="Arial" w:cs="Arial"/>
      <w:sz w:val="24"/>
      <w:szCs w:val="24"/>
    </w:rPr>
  </w:style>
  <w:style w:type="character" w:styleId="HTMLVariable">
    <w:name w:val="HTML Variable"/>
    <w:aliases w:val="!Ссылки в документе"/>
    <w:basedOn w:val="DefaultParagraphFont"/>
    <w:uiPriority w:val="99"/>
    <w:rsid w:val="00120266"/>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120266"/>
    <w:pPr>
      <w:spacing w:after="0" w:line="240" w:lineRule="auto"/>
      <w:ind w:firstLine="567"/>
      <w:jc w:val="both"/>
    </w:pPr>
    <w:rPr>
      <w:rFonts w:ascii="Courier" w:hAnsi="Courier" w:cs="Courier"/>
    </w:rPr>
  </w:style>
  <w:style w:type="character" w:customStyle="1" w:styleId="CommentTextChar">
    <w:name w:val="Comment Text Char"/>
    <w:aliases w:val="!Равноширинный текст документа Char"/>
    <w:basedOn w:val="DefaultParagraphFont"/>
    <w:link w:val="CommentText"/>
    <w:uiPriority w:val="99"/>
    <w:locked/>
    <w:rsid w:val="00120266"/>
    <w:rPr>
      <w:rFonts w:ascii="Courier" w:hAnsi="Courier" w:cs="Courier"/>
      <w:sz w:val="20"/>
      <w:szCs w:val="20"/>
    </w:rPr>
  </w:style>
  <w:style w:type="paragraph" w:customStyle="1" w:styleId="Title">
    <w:name w:val="Title!Название НПА"/>
    <w:basedOn w:val="Normal"/>
    <w:uiPriority w:val="99"/>
    <w:rsid w:val="00120266"/>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120266"/>
    <w:pPr>
      <w:spacing w:before="120" w:after="120"/>
      <w:jc w:val="right"/>
    </w:pPr>
    <w:rPr>
      <w:rFonts w:ascii="Arial" w:hAnsi="Arial" w:cs="Arial"/>
      <w:b/>
      <w:bCs/>
      <w:kern w:val="28"/>
      <w:sz w:val="32"/>
      <w:szCs w:val="32"/>
    </w:rPr>
  </w:style>
  <w:style w:type="paragraph" w:customStyle="1" w:styleId="Table">
    <w:name w:val="Table!Таблица"/>
    <w:uiPriority w:val="99"/>
    <w:rsid w:val="00120266"/>
    <w:rPr>
      <w:rFonts w:ascii="Arial" w:hAnsi="Arial" w:cs="Arial"/>
      <w:kern w:val="28"/>
      <w:sz w:val="24"/>
      <w:szCs w:val="24"/>
    </w:rPr>
  </w:style>
  <w:style w:type="paragraph" w:customStyle="1" w:styleId="Table0">
    <w:name w:val="Table!"/>
    <w:next w:val="Table"/>
    <w:uiPriority w:val="99"/>
    <w:rsid w:val="00120266"/>
    <w:pPr>
      <w:jc w:val="center"/>
    </w:pPr>
    <w:rPr>
      <w:rFonts w:ascii="Arial" w:hAnsi="Arial" w:cs="Arial"/>
      <w:b/>
      <w:bCs/>
      <w:kern w:val="28"/>
      <w:sz w:val="24"/>
      <w:szCs w:val="24"/>
    </w:rPr>
  </w:style>
  <w:style w:type="paragraph" w:customStyle="1" w:styleId="NumberAndDate">
    <w:name w:val="NumberAndDate"/>
    <w:aliases w:val="!Дата и Номер"/>
    <w:uiPriority w:val="99"/>
    <w:rsid w:val="00120266"/>
    <w:pPr>
      <w:jc w:val="center"/>
    </w:pPr>
    <w:rPr>
      <w:rFonts w:ascii="Arial" w:hAnsi="Arial" w:cs="Arial"/>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192.168.0.250:8080/content/act/0bc29278-76cb-4797-b798-a34d65c499a2.doc" TargetMode="External"/><Relationship Id="rId117" Type="http://schemas.openxmlformats.org/officeDocument/2006/relationships/hyperlink" Target="http://192.168.0.250:8080/content/act/0bc29278-76cb-4797-b798-a34d65c499a2.doc" TargetMode="External"/><Relationship Id="rId21" Type="http://schemas.openxmlformats.org/officeDocument/2006/relationships/hyperlink" Target="http://dostup.scli.ru:8111/content/act/96e20c02-1b12-465a-b64c-24aa92270007.html" TargetMode="External"/><Relationship Id="rId42" Type="http://schemas.openxmlformats.org/officeDocument/2006/relationships/hyperlink" Target="http://dostup.scli.ru:8111/content/act/1286e8cf-317a-47ba-aa4b-fe62c0ea8781.html" TargetMode="External"/><Relationship Id="rId47" Type="http://schemas.openxmlformats.org/officeDocument/2006/relationships/hyperlink" Target="http://dostup.scli.ru:8111/content/act/96e20c02-1b12-465a-b64c-24aa92270007.html" TargetMode="External"/><Relationship Id="rId63" Type="http://schemas.openxmlformats.org/officeDocument/2006/relationships/hyperlink" Target="http://192.168.0.250:8080/content/act/0bc29278-76cb-4797-b798-a34d65c499a2.doc" TargetMode="External"/><Relationship Id="rId68" Type="http://schemas.openxmlformats.org/officeDocument/2006/relationships/hyperlink" Target="http://dostup.scli.ru:8111/content/act/9aa48369-618a-4bb4-b4b8-ae15f2b7ebf6.html" TargetMode="External"/><Relationship Id="rId84" Type="http://schemas.openxmlformats.org/officeDocument/2006/relationships/hyperlink" Target="http://dostup.scli.ru:8111/content/act/96e20c02-1b12-465a-b64c-24aa92270007.html" TargetMode="External"/><Relationship Id="rId89" Type="http://schemas.openxmlformats.org/officeDocument/2006/relationships/hyperlink" Target="http://192.168.0.250:8080/content/act/0bc29278-76cb-4797-b798-a34d65c499a2.doc" TargetMode="External"/><Relationship Id="rId112" Type="http://schemas.openxmlformats.org/officeDocument/2006/relationships/hyperlink" Target="http://dostup.scli.ru:8111/content/act/8f21b21c-a408-42c4-b9fe-a939b863c84a.html" TargetMode="External"/><Relationship Id="rId133" Type="http://schemas.openxmlformats.org/officeDocument/2006/relationships/hyperlink" Target="http://dostup.scli.ru:8111/content/act/8f21b21c-a408-42c4-b9fe-a939b863c84a.html" TargetMode="External"/><Relationship Id="rId138" Type="http://schemas.openxmlformats.org/officeDocument/2006/relationships/hyperlink" Target="http://192.168.0.250:8080/content/act/0bc29278-76cb-4797-b798-a34d65c499a2.doc" TargetMode="External"/><Relationship Id="rId16" Type="http://schemas.openxmlformats.org/officeDocument/2006/relationships/hyperlink" Target="http://192.168.0.250:8080/content/act/e1d6bc57-f844-4ce6-9cdd-fe1d82d99ce0.doc" TargetMode="External"/><Relationship Id="rId107" Type="http://schemas.openxmlformats.org/officeDocument/2006/relationships/hyperlink" Target="http://dostup.scli.ru:8111/content/act/8f21b21c-a408-42c4-b9fe-a939b863c84a.html" TargetMode="External"/><Relationship Id="rId11" Type="http://schemas.openxmlformats.org/officeDocument/2006/relationships/hyperlink" Target="http://192.168.0.250:8080/content/act/cfa32f83-6a5d-4185-9e1c-b35af2bbfb07.doc" TargetMode="External"/><Relationship Id="rId32" Type="http://schemas.openxmlformats.org/officeDocument/2006/relationships/hyperlink" Target="http://192.168.0.250:8080/content/act/0bc29278-76cb-4797-b798-a34d65c499a2.doc" TargetMode="External"/><Relationship Id="rId37" Type="http://schemas.openxmlformats.org/officeDocument/2006/relationships/hyperlink" Target="http://192.168.0.250:8080/content/act/0bc29278-76cb-4797-b798-a34d65c499a2.doc" TargetMode="External"/><Relationship Id="rId53" Type="http://schemas.openxmlformats.org/officeDocument/2006/relationships/hyperlink" Target="http://dostup.scli.ru:8111/content/act/96e20c02-1b12-465a-b64c-24aa92270007.html" TargetMode="External"/><Relationship Id="rId58" Type="http://schemas.openxmlformats.org/officeDocument/2006/relationships/hyperlink" Target="http://192.168.0.250:8080/content/act/0bc29278-76cb-4797-b798-a34d65c499a2.doc" TargetMode="External"/><Relationship Id="rId74" Type="http://schemas.openxmlformats.org/officeDocument/2006/relationships/hyperlink" Target="http://192.168.0.250:8080/content/act/0bc29278-76cb-4797-b798-a34d65c499a2.doc" TargetMode="External"/><Relationship Id="rId79" Type="http://schemas.openxmlformats.org/officeDocument/2006/relationships/hyperlink" Target="http://dostup.scli.ru:8111/content/act/96e20c02-1b12-465a-b64c-24aa92270007.html" TargetMode="External"/><Relationship Id="rId102" Type="http://schemas.openxmlformats.org/officeDocument/2006/relationships/hyperlink" Target="http://dostup.scli.ru:8111/content/act/96e20c02-1b12-465a-b64c-24aa92270007.html" TargetMode="External"/><Relationship Id="rId123" Type="http://schemas.openxmlformats.org/officeDocument/2006/relationships/hyperlink" Target="http://dostup.scli.ru:8111/content/act/8f21b21c-a408-42c4-b9fe-a939b863c84a.html" TargetMode="External"/><Relationship Id="rId128" Type="http://schemas.openxmlformats.org/officeDocument/2006/relationships/hyperlink" Target="http://dostup.scli.ru:8111/content/act/15d4560c-d530-4955-bf7e-f734337ae80b.html" TargetMode="External"/><Relationship Id="rId5" Type="http://schemas.openxmlformats.org/officeDocument/2006/relationships/footnotes" Target="footnotes.xml"/><Relationship Id="rId90" Type="http://schemas.openxmlformats.org/officeDocument/2006/relationships/hyperlink" Target="http://192.168.0.250:8080/content/act/0bc29278-76cb-4797-b798-a34d65c499a2.doc" TargetMode="External"/><Relationship Id="rId95" Type="http://schemas.openxmlformats.org/officeDocument/2006/relationships/hyperlink" Target="http://dostup.scli.ru:8111/content/act/ea4730e2-0388-4aee-bd89-0cbc2c54574b.html" TargetMode="External"/><Relationship Id="rId22" Type="http://schemas.openxmlformats.org/officeDocument/2006/relationships/hyperlink" Target="http://192.168.0.250:8080/content/act/7faaa447-b7bb-4830-ada3-b7c2efd12fc7.doc" TargetMode="External"/><Relationship Id="rId27" Type="http://schemas.openxmlformats.org/officeDocument/2006/relationships/hyperlink" Target="http://192.168.0.250:8080/content/act/0bc29278-76cb-4797-b798-a34d65c499a2.doc" TargetMode="External"/><Relationship Id="rId43" Type="http://schemas.openxmlformats.org/officeDocument/2006/relationships/hyperlink" Target="http://dostup.scli.ru:8111/content/act/96e20c02-1b12-465a-b64c-24aa92270007.html" TargetMode="External"/><Relationship Id="rId48" Type="http://schemas.openxmlformats.org/officeDocument/2006/relationships/hyperlink" Target="http://dostup.scli.ru:8111/content/act/15d4560c-d530-4955-bf7e-f734337ae80b.html" TargetMode="External"/><Relationship Id="rId64" Type="http://schemas.openxmlformats.org/officeDocument/2006/relationships/hyperlink" Target="http://dostup.scli.ru:8111/content/act/96e20c02-1b12-465a-b64c-24aa92270007.html" TargetMode="External"/><Relationship Id="rId69" Type="http://schemas.openxmlformats.org/officeDocument/2006/relationships/hyperlink" Target="http://192.168.0.250:8080/content/act/0bc29278-76cb-4797-b798-a34d65c499a2.doc" TargetMode="External"/><Relationship Id="rId113" Type="http://schemas.openxmlformats.org/officeDocument/2006/relationships/hyperlink" Target="http://dostup.scli.ru:8111/content/act/8f21b21c-a408-42c4-b9fe-a939b863c84a.html" TargetMode="External"/><Relationship Id="rId118" Type="http://schemas.openxmlformats.org/officeDocument/2006/relationships/hyperlink" Target="http://192.168.0.250:8080/content/act/0bc29278-76cb-4797-b798-a34d65c499a2.doc" TargetMode="External"/><Relationship Id="rId134" Type="http://schemas.openxmlformats.org/officeDocument/2006/relationships/hyperlink" Target="http://dostup.scli.ru:8111/content/act/8f21b21c-a408-42c4-b9fe-a939b863c84a.html" TargetMode="External"/><Relationship Id="rId139" Type="http://schemas.openxmlformats.org/officeDocument/2006/relationships/header" Target="header1.xml"/><Relationship Id="rId8" Type="http://schemas.openxmlformats.org/officeDocument/2006/relationships/hyperlink" Target="http://192.168.0.250:8080/content/act/f2d9bbe9-33eb-4bca-af28-9ba43ec78d55.doc" TargetMode="External"/><Relationship Id="rId51" Type="http://schemas.openxmlformats.org/officeDocument/2006/relationships/hyperlink" Target="http://dostup.scli.ru:8111/content/act/96e20c02-1b12-465a-b64c-24aa92270007.html" TargetMode="External"/><Relationship Id="rId72" Type="http://schemas.openxmlformats.org/officeDocument/2006/relationships/hyperlink" Target="http://dostup.scli.ru:8111/content/act/96e20c02-1b12-465a-b64c-24aa92270007.html" TargetMode="External"/><Relationship Id="rId80" Type="http://schemas.openxmlformats.org/officeDocument/2006/relationships/hyperlink" Target="http://dostup.scli.ru:8111/content/act/96e20c02-1b12-465a-b64c-24aa92270007.html" TargetMode="External"/><Relationship Id="rId85" Type="http://schemas.openxmlformats.org/officeDocument/2006/relationships/hyperlink" Target="http://192.168.0.250:8080/content/act/0bc29278-76cb-4797-b798-a34d65c499a2.doc" TargetMode="External"/><Relationship Id="rId93" Type="http://schemas.openxmlformats.org/officeDocument/2006/relationships/hyperlink" Target="http://192.168.0.250:8080/content/act/0bc29278-76cb-4797-b798-a34d65c499a2.doc" TargetMode="External"/><Relationship Id="rId98" Type="http://schemas.openxmlformats.org/officeDocument/2006/relationships/hyperlink" Target="consultantplus://offline/ref=248BD0F53AC6DD3B7E053D4A2439701FDBF84320DF4960AD129EFFE2749F07B8037CD1E4X6HEI" TargetMode="External"/><Relationship Id="rId121" Type="http://schemas.openxmlformats.org/officeDocument/2006/relationships/hyperlink" Target="http://192.168.0.250:8080/content/act/0bc29278-76cb-4797-b798-a34d65c499a2.doc" TargetMode="External"/><Relationship Id="rId3" Type="http://schemas.openxmlformats.org/officeDocument/2006/relationships/settings" Target="settings.xml"/><Relationship Id="rId12" Type="http://schemas.openxmlformats.org/officeDocument/2006/relationships/hyperlink" Target="http://192.168.0.250:8080/content/act/a6aa07a1-d7dc-41f9-a33f-790645212ac5.doc" TargetMode="External"/><Relationship Id="rId17" Type="http://schemas.openxmlformats.org/officeDocument/2006/relationships/hyperlink" Target="http://192.168.0.250:8080/content/act/0bc29278-76cb-4797-b798-a34d65c499a2.doc" TargetMode="External"/><Relationship Id="rId25" Type="http://schemas.openxmlformats.org/officeDocument/2006/relationships/hyperlink" Target="consultantplus://offline/main?base=LAW;n=117158;fld=134;dst=100179" TargetMode="External"/><Relationship Id="rId33" Type="http://schemas.openxmlformats.org/officeDocument/2006/relationships/hyperlink" Target="http://192.168.0.250:8080/content/act/0bc29278-76cb-4797-b798-a34d65c499a2.doc" TargetMode="External"/><Relationship Id="rId38" Type="http://schemas.openxmlformats.org/officeDocument/2006/relationships/hyperlink" Target="http://192.168.0.250:8080/content/act/0bc29278-76cb-4797-b798-a34d65c499a2.doc" TargetMode="External"/><Relationship Id="rId46" Type="http://schemas.openxmlformats.org/officeDocument/2006/relationships/hyperlink" Target="http://dostup.scli.ru:8111/content/act/f7de1846-3c6a-47ab-b440-b8e4cea90c68.html" TargetMode="External"/><Relationship Id="rId59" Type="http://schemas.openxmlformats.org/officeDocument/2006/relationships/hyperlink" Target="http://192.168.0.250:8080/content/act/0bc29278-76cb-4797-b798-a34d65c499a2.doc" TargetMode="External"/><Relationship Id="rId67" Type="http://schemas.openxmlformats.org/officeDocument/2006/relationships/hyperlink" Target="http://192.168.0.250:8080/content/act/0bc29278-76cb-4797-b798-a34d65c499a2.doc" TargetMode="External"/><Relationship Id="rId103" Type="http://schemas.openxmlformats.org/officeDocument/2006/relationships/hyperlink" Target="http://dostup.scli.ru:8111/content/act/8f21b21c-a408-42c4-b9fe-a939b863c84a.html" TargetMode="External"/><Relationship Id="rId108" Type="http://schemas.openxmlformats.org/officeDocument/2006/relationships/hyperlink" Target="http://dostup.scli.ru:8111/content/act/8f21b21c-a408-42c4-b9fe-a939b863c84a.html" TargetMode="External"/><Relationship Id="rId116" Type="http://schemas.openxmlformats.org/officeDocument/2006/relationships/hyperlink" Target="http://192.168.0.250:8080/content/act/0bc29278-76cb-4797-b798-a34d65c499a2.doc" TargetMode="External"/><Relationship Id="rId124" Type="http://schemas.openxmlformats.org/officeDocument/2006/relationships/hyperlink" Target="http://dostup.scli.ru:8111/content/act/cabf7fcd-b107-4ac1-8452-9c41f58a642b.html" TargetMode="External"/><Relationship Id="rId129" Type="http://schemas.openxmlformats.org/officeDocument/2006/relationships/hyperlink" Target="http://192.168.0.250:8080/content/act/c9db6409-2ed9-4998-b4b6-15b3248942d0.doc" TargetMode="External"/><Relationship Id="rId137" Type="http://schemas.openxmlformats.org/officeDocument/2006/relationships/hyperlink" Target="http://192.168.0.250:8080/content/act/0bc29278-76cb-4797-b798-a34d65c499a2.doc" TargetMode="External"/><Relationship Id="rId20" Type="http://schemas.openxmlformats.org/officeDocument/2006/relationships/hyperlink" Target="http://dostup.scli.ru:8111/content/act/96e20c02-1b12-465a-b64c-24aa92270007.html" TargetMode="External"/><Relationship Id="rId41" Type="http://schemas.openxmlformats.org/officeDocument/2006/relationships/hyperlink" Target="http://192.168.0.250:8080/content/act/0bc29278-76cb-4797-b798-a34d65c499a2.doc" TargetMode="External"/><Relationship Id="rId54" Type="http://schemas.openxmlformats.org/officeDocument/2006/relationships/hyperlink" Target="http://dostup.scli.ru:8111/content/act/96e20c02-1b12-465a-b64c-24aa92270007.html" TargetMode="External"/><Relationship Id="rId62" Type="http://schemas.openxmlformats.org/officeDocument/2006/relationships/hyperlink" Target="http://dostup.scli.ru:8111/content/act/96e20c02-1b12-465a-b64c-24aa92270007.html" TargetMode="External"/><Relationship Id="rId70" Type="http://schemas.openxmlformats.org/officeDocument/2006/relationships/hyperlink" Target="http://192.168.0.250:8080/content/act/0bc29278-76cb-4797-b798-a34d65c499a2.doc" TargetMode="External"/><Relationship Id="rId75" Type="http://schemas.openxmlformats.org/officeDocument/2006/relationships/hyperlink" Target="http://192.168.0.250:8080/content/act/0bc29278-76cb-4797-b798-a34d65c499a2.doc" TargetMode="External"/><Relationship Id="rId83" Type="http://schemas.openxmlformats.org/officeDocument/2006/relationships/hyperlink" Target="http://192.168.0.250:8080/content/act/0bc29278-76cb-4797-b798-a34d65c499a2.doc" TargetMode="External"/><Relationship Id="rId88" Type="http://schemas.openxmlformats.org/officeDocument/2006/relationships/hyperlink" Target="http://dostup.scli.ru:8111/content/act/657e8284-bc2a-4a2a-b081-84e5e12b557e.html" TargetMode="External"/><Relationship Id="rId91" Type="http://schemas.openxmlformats.org/officeDocument/2006/relationships/hyperlink" Target="http://dostup.scli.ru:8111/content/act/ab8cd4c4-8d82-444e-83c5-ff5157a65f85.html" TargetMode="External"/><Relationship Id="rId96" Type="http://schemas.openxmlformats.org/officeDocument/2006/relationships/hyperlink" Target="http://192.168.0.250:8080/content/act/0bc29278-76cb-4797-b798-a34d65c499a2.doc" TargetMode="External"/><Relationship Id="rId111" Type="http://schemas.openxmlformats.org/officeDocument/2006/relationships/hyperlink" Target="http://dostup.scli.ru:8111/content/act/8f21b21c-a408-42c4-b9fe-a939b863c84a.html" TargetMode="External"/><Relationship Id="rId132" Type="http://schemas.openxmlformats.org/officeDocument/2006/relationships/hyperlink" Target="http://192.168.0.250:8080/content/act/c9db6409-2ed9-4998-b4b6-15b3248942d0.doc"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92.168.0.250:8080/content/act/e1d6bc57-f844-4ce6-9cdd-fe1d82d99ce0.doc"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192.168.0.250:8080/content/act/0bc29278-76cb-4797-b798-a34d65c499a2.doc" TargetMode="External"/><Relationship Id="rId36" Type="http://schemas.openxmlformats.org/officeDocument/2006/relationships/hyperlink" Target="http://dostup.scli.ru:8111/content/act/3658a2f0-13f2-4925-a536-3ef779cff4cc.html" TargetMode="External"/><Relationship Id="rId49" Type="http://schemas.openxmlformats.org/officeDocument/2006/relationships/hyperlink" Target="http://dostup.scli.ru:8111/content/act/96e20c02-1b12-465a-b64c-24aa92270007.html" TargetMode="External"/><Relationship Id="rId57" Type="http://schemas.openxmlformats.org/officeDocument/2006/relationships/hyperlink" Target="http://dostup.scli.ru:8111/content/act/15d4560c-d530-4955-bf7e-f734337ae80b.html" TargetMode="External"/><Relationship Id="rId106" Type="http://schemas.openxmlformats.org/officeDocument/2006/relationships/hyperlink" Target="http://dostup.scli.ru:8111/content/act/8f21b21c-a408-42c4-b9fe-a939b863c84a.html" TargetMode="External"/><Relationship Id="rId114" Type="http://schemas.openxmlformats.org/officeDocument/2006/relationships/hyperlink" Target="http://dostup.scli.ru:8111/content/act/96e20c02-1b12-465a-b64c-24aa92270007.html" TargetMode="External"/><Relationship Id="rId119" Type="http://schemas.openxmlformats.org/officeDocument/2006/relationships/hyperlink" Target="http://192.168.0.250:8080/content/act/0bc29278-76cb-4797-b798-a34d65c499a2.doc" TargetMode="External"/><Relationship Id="rId127" Type="http://schemas.openxmlformats.org/officeDocument/2006/relationships/hyperlink" Target="http://192.168.0.250:8080/content/act/0bc29278-76cb-4797-b798-a34d65c499a2.doc" TargetMode="External"/><Relationship Id="rId10" Type="http://schemas.openxmlformats.org/officeDocument/2006/relationships/hyperlink" Target="http://192.168.0.250:8080/content/act/a6aa07a1-d7dc-41f9-a33f-790645212ac5.doc" TargetMode="External"/><Relationship Id="rId31" Type="http://schemas.openxmlformats.org/officeDocument/2006/relationships/hyperlink" Target="http://192.168.0.250:8080/content/act/0bc29278-76cb-4797-b798-a34d65c499a2.doc" TargetMode="External"/><Relationship Id="rId44" Type="http://schemas.openxmlformats.org/officeDocument/2006/relationships/hyperlink" Target="http://dostup.scli.ru:8111/content/act/96e20c02-1b12-465a-b64c-24aa92270007.html" TargetMode="External"/><Relationship Id="rId52" Type="http://schemas.openxmlformats.org/officeDocument/2006/relationships/hyperlink" Target="http://dostup.scli.ru:8111/content/act/96e20c02-1b12-465a-b64c-24aa92270007.html" TargetMode="External"/><Relationship Id="rId60" Type="http://schemas.openxmlformats.org/officeDocument/2006/relationships/hyperlink" Target="http://dostup.scli.ru:8111/content/act/4f48675c-2dc2-4b7b-8f43-c7d17ab9072f.html" TargetMode="External"/><Relationship Id="rId65" Type="http://schemas.openxmlformats.org/officeDocument/2006/relationships/hyperlink" Target="http://dostup.scli.ru:8111/content/act/96e20c02-1b12-465a-b64c-24aa92270007.html" TargetMode="External"/><Relationship Id="rId73" Type="http://schemas.openxmlformats.org/officeDocument/2006/relationships/hyperlink" Target="http://dostup.scli.ru:8111/content/act/9aa48369-618a-4bb4-b4b8-ae15f2b7ebf6.html" TargetMode="External"/><Relationship Id="rId78" Type="http://schemas.openxmlformats.org/officeDocument/2006/relationships/hyperlink" Target="http://dostup.scli.ru:8111/content/act/96e20c02-1b12-465a-b64c-24aa92270007.html" TargetMode="External"/><Relationship Id="rId81" Type="http://schemas.openxmlformats.org/officeDocument/2006/relationships/hyperlink" Target="http://dostup.scli.ru:8111/content/act/96e20c02-1b12-465a-b64c-24aa92270007.html" TargetMode="External"/><Relationship Id="rId86" Type="http://schemas.openxmlformats.org/officeDocument/2006/relationships/hyperlink" Target="http://192.168.0.250:8080/content/act/0bc29278-76cb-4797-b798-a34d65c499a2.doc" TargetMode="External"/><Relationship Id="rId94" Type="http://schemas.openxmlformats.org/officeDocument/2006/relationships/hyperlink" Target="http://dostup.scli.ru:8111/content/act/bbf89570-6239-4cfb-bdba-5b454c14e321.html" TargetMode="External"/><Relationship Id="rId99" Type="http://schemas.openxmlformats.org/officeDocument/2006/relationships/hyperlink" Target="http://192.168.0.250:8080/content/act/0bc29278-76cb-4797-b798-a34d65c499a2.doc" TargetMode="External"/><Relationship Id="rId101" Type="http://schemas.openxmlformats.org/officeDocument/2006/relationships/hyperlink" Target="http://dostup.scli.ru:8111/content/act/8f21b21c-a408-42c4-b9fe-a939b863c84a.html" TargetMode="External"/><Relationship Id="rId122" Type="http://schemas.openxmlformats.org/officeDocument/2006/relationships/hyperlink" Target="http://192.168.0.250:8080/content/act/0bc29278-76cb-4797-b798-a34d65c499a2.doc" TargetMode="External"/><Relationship Id="rId130" Type="http://schemas.openxmlformats.org/officeDocument/2006/relationships/hyperlink" Target="http://dostup.scli.ru:8111/content/act/15d4560c-d530-4955-bf7e-f734337ae80b.html" TargetMode="External"/><Relationship Id="rId135" Type="http://schemas.openxmlformats.org/officeDocument/2006/relationships/hyperlink" Target="http://192.168.0.250:8080/content/act/0bc29278-76cb-4797-b798-a34d65c499a2.doc" TargetMode="External"/><Relationship Id="rId4" Type="http://schemas.openxmlformats.org/officeDocument/2006/relationships/webSettings" Target="webSettings.xml"/><Relationship Id="rId9" Type="http://schemas.openxmlformats.org/officeDocument/2006/relationships/hyperlink" Target="http://192.168.0.250:8080/content/act/cfa32f83-6a5d-4185-9e1c-b35af2bbfb07.doc" TargetMode="External"/><Relationship Id="rId13" Type="http://schemas.openxmlformats.org/officeDocument/2006/relationships/hyperlink" Target="http://192.168.0.250:8080/content/act/0957bdeb-05f7-4f1b-a5e3-db6672138ff1.doc" TargetMode="External"/><Relationship Id="rId18" Type="http://schemas.openxmlformats.org/officeDocument/2006/relationships/hyperlink" Target="http://192.168.0.250:8080/content/act/0bc29278-76cb-4797-b798-a34d65c499a2.doc" TargetMode="External"/><Relationship Id="rId39" Type="http://schemas.openxmlformats.org/officeDocument/2006/relationships/hyperlink" Target="http://dostup.scli.ru:8111/content/act/96e20c02-1b12-465a-b64c-24aa92270007.html" TargetMode="External"/><Relationship Id="rId109" Type="http://schemas.openxmlformats.org/officeDocument/2006/relationships/hyperlink" Target="http://dostup.scli.ru:8111/content/act/8f21b21c-a408-42c4-b9fe-a939b863c84a.html" TargetMode="External"/><Relationship Id="rId34" Type="http://schemas.openxmlformats.org/officeDocument/2006/relationships/hyperlink" Target="http://192.168.0.250:8080/content/act/0bc29278-76cb-4797-b798-a34d65c499a2.doc" TargetMode="External"/><Relationship Id="rId50" Type="http://schemas.openxmlformats.org/officeDocument/2006/relationships/hyperlink" Target="http://dostup.scli.ru:8111/content/act/96e20c02-1b12-465a-b64c-24aa92270007.html" TargetMode="External"/><Relationship Id="rId55" Type="http://schemas.openxmlformats.org/officeDocument/2006/relationships/hyperlink" Target="http://dostup.scli.ru:8111/content/act/96e20c02-1b12-465a-b64c-24aa92270007.html" TargetMode="External"/><Relationship Id="rId76" Type="http://schemas.openxmlformats.org/officeDocument/2006/relationships/hyperlink" Target="http://dostup.scli.ru:8111/content/act/96e20c02-1b12-465a-b64c-24aa92270007.html" TargetMode="External"/><Relationship Id="rId97" Type="http://schemas.openxmlformats.org/officeDocument/2006/relationships/hyperlink" Target="http://192.168.0.250:8080/content/act/0bc29278-76cb-4797-b798-a34d65c499a2.doc" TargetMode="External"/><Relationship Id="rId104" Type="http://schemas.openxmlformats.org/officeDocument/2006/relationships/hyperlink" Target="http://dostup.scli.ru:8111/content/act/8f21b21c-a408-42c4-b9fe-a939b863c84a.html" TargetMode="External"/><Relationship Id="rId120" Type="http://schemas.openxmlformats.org/officeDocument/2006/relationships/hyperlink" Target="http://dostup.scli.ru:8111/content/act/15d4560c-d530-4955-bf7e-f734337ae80b.html" TargetMode="External"/><Relationship Id="rId125" Type="http://schemas.openxmlformats.org/officeDocument/2006/relationships/hyperlink" Target="http://dostup.scli.ru:8111/content/act/96e20c02-1b12-465a-b64c-24aa92270007.html" TargetMode="External"/><Relationship Id="rId141" Type="http://schemas.openxmlformats.org/officeDocument/2006/relationships/theme" Target="theme/theme1.xml"/><Relationship Id="rId7" Type="http://schemas.openxmlformats.org/officeDocument/2006/relationships/hyperlink" Target="http://192.168.0.250:8080/content/act/f2d9bbe9-33eb-4bca-af28-9ba43ec78d55.doc" TargetMode="External"/><Relationship Id="rId71" Type="http://schemas.openxmlformats.org/officeDocument/2006/relationships/hyperlink" Target="http://dostup.scli.ru:8111/content/act/96e20c02-1b12-465a-b64c-24aa92270007.html" TargetMode="External"/><Relationship Id="rId92" Type="http://schemas.openxmlformats.org/officeDocument/2006/relationships/hyperlink" Target="http://192.168.0.250:8080/content/act/0bc29278-76cb-4797-b798-a34d65c499a2.doc" TargetMode="External"/><Relationship Id="rId2" Type="http://schemas.openxmlformats.org/officeDocument/2006/relationships/styles" Target="styles.xml"/><Relationship Id="rId29" Type="http://schemas.openxmlformats.org/officeDocument/2006/relationships/hyperlink" Target="http://192.168.0.250:8080/content/act/0bc29278-76cb-4797-b798-a34d65c499a2.doc" TargetMode="External"/><Relationship Id="rId24" Type="http://schemas.openxmlformats.org/officeDocument/2006/relationships/hyperlink" Target="http://192.168.0.250:8080/content/act/0bc29278-76cb-4797-b798-a34d65c499a2.doc" TargetMode="External"/><Relationship Id="rId40" Type="http://schemas.openxmlformats.org/officeDocument/2006/relationships/hyperlink" Target="http://192.168.0.250:8080/content/act/0bc29278-76cb-4797-b798-a34d65c499a2.doc" TargetMode="External"/><Relationship Id="rId45" Type="http://schemas.openxmlformats.org/officeDocument/2006/relationships/hyperlink" Target="http://192.168.0.250:8080/content/act/0bc29278-76cb-4797-b798-a34d65c499a2.doc" TargetMode="External"/><Relationship Id="rId66" Type="http://schemas.openxmlformats.org/officeDocument/2006/relationships/hyperlink" Target="http://192.168.0.250:8080/content/act/0bc29278-76cb-4797-b798-a34d65c499a2.doc" TargetMode="External"/><Relationship Id="rId87" Type="http://schemas.openxmlformats.org/officeDocument/2006/relationships/hyperlink" Target="http://192.168.0.250:8080/content/act/0bc29278-76cb-4797-b798-a34d65c499a2.doc" TargetMode="External"/><Relationship Id="rId110" Type="http://schemas.openxmlformats.org/officeDocument/2006/relationships/hyperlink" Target="http://192.168.0.250:8080/content/act/0bc29278-76cb-4797-b798-a34d65c499a2.doc" TargetMode="External"/><Relationship Id="rId115" Type="http://schemas.openxmlformats.org/officeDocument/2006/relationships/hyperlink" Target="http://dostup.scli.ru:8111/content/act/96e20c02-1b12-465a-b64c-24aa92270007.html" TargetMode="External"/><Relationship Id="rId131" Type="http://schemas.openxmlformats.org/officeDocument/2006/relationships/hyperlink" Target="http://dostup.scli.ru:8111/content/act/15d4560c-d530-4955-bf7e-f734337ae80b.html" TargetMode="External"/><Relationship Id="rId136" Type="http://schemas.openxmlformats.org/officeDocument/2006/relationships/hyperlink" Target="http://dostup.scli.ru:8111/content/act/15d4560c-d530-4955-bf7e-f734337ae80b.html" TargetMode="External"/><Relationship Id="rId61" Type="http://schemas.openxmlformats.org/officeDocument/2006/relationships/hyperlink" Target="http://dostup.scli.ru:8111/content/act/15d4560c-d530-4955-bf7e-f734337ae80b.html" TargetMode="External"/><Relationship Id="rId82" Type="http://schemas.openxmlformats.org/officeDocument/2006/relationships/hyperlink" Target="http://dostup.scli.ru:8111/content/act/9aa48369-618a-4bb4-b4b8-ae15f2b7ebf6.html" TargetMode="External"/><Relationship Id="rId19" Type="http://schemas.openxmlformats.org/officeDocument/2006/relationships/hyperlink" Target="http://dostup.scli.ru:8111/content/act/15d4560c-d530-4955-bf7e-f734337ae80b.html" TargetMode="External"/><Relationship Id="rId14" Type="http://schemas.openxmlformats.org/officeDocument/2006/relationships/hyperlink" Target="http://192.168.0.250:8080/content/act/0957bdeb-05f7-4f1b-a5e3-db6672138ff1.doc" TargetMode="External"/><Relationship Id="rId30" Type="http://schemas.openxmlformats.org/officeDocument/2006/relationships/hyperlink" Target="http://dostup.scli.ru:8111/content/act/387507c3-b80d-4c0d-9291-8cdc81673f2b.html" TargetMode="External"/><Relationship Id="rId35" Type="http://schemas.openxmlformats.org/officeDocument/2006/relationships/hyperlink" Target="http://192.168.0.250:8080/content/act/0bc29278-76cb-4797-b798-a34d65c499a2.doc" TargetMode="External"/><Relationship Id="rId56" Type="http://schemas.openxmlformats.org/officeDocument/2006/relationships/hyperlink" Target="http://192.168.0.250:8080/content/act/0bc29278-76cb-4797-b798-a34d65c499a2.doc" TargetMode="External"/><Relationship Id="rId77" Type="http://schemas.openxmlformats.org/officeDocument/2006/relationships/hyperlink" Target="http://dostup.scli.ru:8111/content/act/96e20c02-1b12-465a-b64c-24aa92270007.html" TargetMode="External"/><Relationship Id="rId100" Type="http://schemas.openxmlformats.org/officeDocument/2006/relationships/hyperlink" Target="http://192.168.0.250:8080/content/act/0bc29278-76cb-4797-b798-a34d65c499a2.doc" TargetMode="External"/><Relationship Id="rId105" Type="http://schemas.openxmlformats.org/officeDocument/2006/relationships/hyperlink" Target="http://192.168.0.250:8080/content/act/0bc29278-76cb-4797-b798-a34d65c499a2.doc" TargetMode="External"/><Relationship Id="rId126"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59</Pages>
  <Words>27734</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Кобзарь</dc:creator>
  <cp:keywords/>
  <dc:description/>
  <cp:lastModifiedBy>User</cp:lastModifiedBy>
  <cp:revision>4</cp:revision>
  <dcterms:created xsi:type="dcterms:W3CDTF">2014-06-02T13:39:00Z</dcterms:created>
  <dcterms:modified xsi:type="dcterms:W3CDTF">2014-06-05T05:30:00Z</dcterms:modified>
</cp:coreProperties>
</file>